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D42817" w:rsidP="00473ADD">
      <w:pPr>
        <w:pStyle w:val="ConsPlusNormal"/>
        <w:widowControl w:val="0"/>
        <w:spacing w:line="240" w:lineRule="exact"/>
        <w:ind w:left="284" w:firstLine="284"/>
        <w:jc w:val="both"/>
        <w:outlineLvl w:val="0"/>
        <w:rPr>
          <w:rFonts w:ascii="Times New Roman" w:hAnsi="Times New Roman"/>
          <w:sz w:val="28"/>
        </w:rPr>
      </w:pPr>
    </w:p>
    <w:p w:rsidR="00D42817" w:rsidP="00473ADD">
      <w:pPr>
        <w:pStyle w:val="ConsPlusNormal"/>
        <w:widowControl w:val="0"/>
        <w:spacing w:line="240" w:lineRule="exact"/>
        <w:ind w:left="284" w:firstLine="284"/>
        <w:jc w:val="both"/>
        <w:outlineLvl w:val="0"/>
        <w:rPr>
          <w:rFonts w:ascii="Times New Roman" w:hAnsi="Times New Roman"/>
          <w:sz w:val="28"/>
        </w:rPr>
      </w:pPr>
    </w:p>
    <w:p w:rsidR="00D42817" w:rsidP="00473ADD">
      <w:pPr>
        <w:pStyle w:val="ConsPlusNormal"/>
        <w:widowControl w:val="0"/>
        <w:spacing w:line="240" w:lineRule="exact"/>
        <w:ind w:left="284" w:firstLine="284"/>
        <w:jc w:val="both"/>
        <w:outlineLvl w:val="0"/>
        <w:rPr>
          <w:rFonts w:ascii="Times New Roman" w:hAnsi="Times New Roman"/>
          <w:sz w:val="28"/>
        </w:rPr>
      </w:pPr>
    </w:p>
    <w:p w:rsidR="00D42817" w:rsidP="00473ADD">
      <w:pPr>
        <w:pStyle w:val="ConsPlusNormal"/>
        <w:widowControl w:val="0"/>
        <w:spacing w:line="240" w:lineRule="exact"/>
        <w:ind w:left="284" w:firstLine="284"/>
        <w:jc w:val="both"/>
        <w:outlineLvl w:val="0"/>
        <w:rPr>
          <w:rFonts w:ascii="Times New Roman" w:hAnsi="Times New Roman"/>
          <w:sz w:val="28"/>
        </w:rPr>
      </w:pPr>
    </w:p>
    <w:p w:rsidR="00D42817" w:rsidP="00473ADD">
      <w:pPr>
        <w:pStyle w:val="ConsPlusNormal"/>
        <w:widowControl w:val="0"/>
        <w:spacing w:line="240" w:lineRule="exact"/>
        <w:ind w:left="284" w:firstLine="284"/>
        <w:jc w:val="both"/>
        <w:outlineLvl w:val="0"/>
        <w:rPr>
          <w:rFonts w:ascii="Times New Roman" w:hAnsi="Times New Roman"/>
          <w:sz w:val="28"/>
        </w:rPr>
      </w:pPr>
    </w:p>
    <w:p w:rsidR="00D42817" w:rsidP="00473ADD">
      <w:pPr>
        <w:pStyle w:val="ConsPlusNormal"/>
        <w:widowControl w:val="0"/>
        <w:spacing w:line="240" w:lineRule="exact"/>
        <w:ind w:left="284" w:firstLine="284"/>
        <w:jc w:val="both"/>
        <w:outlineLvl w:val="0"/>
        <w:rPr>
          <w:rFonts w:ascii="Times New Roman" w:hAnsi="Times New Roman"/>
          <w:sz w:val="28"/>
        </w:rPr>
      </w:pPr>
    </w:p>
    <w:p w:rsidR="00D42817" w:rsidRPr="00473ADD" w:rsidP="00473ADD">
      <w:pPr>
        <w:pStyle w:val="ConsPlusNormal"/>
        <w:widowControl w:val="0"/>
        <w:spacing w:line="240" w:lineRule="exact"/>
        <w:ind w:left="284" w:firstLine="284"/>
        <w:jc w:val="both"/>
        <w:outlineLvl w:val="0"/>
        <w:rPr>
          <w:rFonts w:ascii="Times New Roman" w:hAnsi="Times New Roman"/>
          <w:strike/>
          <w:sz w:val="28"/>
        </w:rPr>
      </w:pPr>
    </w:p>
    <w:p w:rsidR="00D42817" w:rsidP="00473ADD">
      <w:pPr>
        <w:pStyle w:val="ConsPlusNormal"/>
        <w:widowControl w:val="0"/>
        <w:spacing w:line="240" w:lineRule="exact"/>
        <w:ind w:left="284" w:firstLine="284"/>
        <w:jc w:val="both"/>
        <w:outlineLvl w:val="0"/>
        <w:rPr>
          <w:rFonts w:ascii="Times New Roman" w:hAnsi="Times New Roman"/>
          <w:sz w:val="28"/>
        </w:rPr>
      </w:pPr>
    </w:p>
    <w:p w:rsidR="00D42817" w:rsidP="00473ADD">
      <w:pPr>
        <w:pStyle w:val="ConsPlusNormal"/>
        <w:widowControl w:val="0"/>
        <w:spacing w:line="240" w:lineRule="exact"/>
        <w:ind w:left="284" w:firstLine="284"/>
        <w:jc w:val="both"/>
        <w:outlineLvl w:val="0"/>
        <w:rPr>
          <w:rFonts w:ascii="Times New Roman" w:hAnsi="Times New Roman"/>
          <w:sz w:val="28"/>
        </w:rPr>
      </w:pPr>
    </w:p>
    <w:p w:rsidR="00D42817" w:rsidP="00473ADD">
      <w:pPr>
        <w:pStyle w:val="ConsPlusNormal"/>
        <w:widowControl w:val="0"/>
        <w:spacing w:line="240" w:lineRule="exact"/>
        <w:ind w:left="284" w:firstLine="284"/>
        <w:jc w:val="both"/>
        <w:outlineLvl w:val="0"/>
        <w:rPr>
          <w:rFonts w:ascii="Times New Roman" w:hAnsi="Times New Roman"/>
          <w:sz w:val="28"/>
        </w:rPr>
      </w:pPr>
    </w:p>
    <w:p w:rsidR="00D42817" w:rsidP="00473ADD">
      <w:pPr>
        <w:pStyle w:val="ConsPlusNormal"/>
        <w:widowControl w:val="0"/>
        <w:spacing w:line="240" w:lineRule="exact"/>
        <w:ind w:left="284" w:firstLine="284"/>
        <w:jc w:val="both"/>
        <w:outlineLvl w:val="0"/>
        <w:rPr>
          <w:rFonts w:ascii="Times New Roman" w:hAnsi="Times New Roman"/>
          <w:sz w:val="28"/>
        </w:rPr>
      </w:pPr>
    </w:p>
    <w:p w:rsidR="00D42817" w:rsidP="00473ADD">
      <w:pPr>
        <w:pStyle w:val="ConsPlusNormal"/>
        <w:widowControl w:val="0"/>
        <w:spacing w:line="240" w:lineRule="exact"/>
        <w:ind w:left="284" w:firstLine="284"/>
        <w:jc w:val="both"/>
        <w:outlineLvl w:val="0"/>
        <w:rPr>
          <w:rFonts w:ascii="Times New Roman" w:hAnsi="Times New Roman"/>
          <w:sz w:val="28"/>
        </w:rPr>
      </w:pPr>
    </w:p>
    <w:p w:rsidR="00D42817" w:rsidP="00473ADD">
      <w:pPr>
        <w:pStyle w:val="ConsPlusNormal"/>
        <w:widowControl w:val="0"/>
        <w:spacing w:line="240" w:lineRule="exact"/>
        <w:ind w:left="284" w:firstLine="284"/>
        <w:jc w:val="both"/>
        <w:outlineLvl w:val="0"/>
        <w:rPr>
          <w:rFonts w:ascii="Times New Roman" w:hAnsi="Times New Roman"/>
          <w:sz w:val="28"/>
        </w:rPr>
      </w:pPr>
    </w:p>
    <w:p w:rsidR="00D42817" w:rsidP="00473ADD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Порядка предоставления дополнительных мер социальной поддержки отдельн</w:t>
      </w:r>
      <w:r w:rsidR="00282B28">
        <w:rPr>
          <w:rFonts w:ascii="Times New Roman" w:hAnsi="Times New Roman"/>
          <w:sz w:val="28"/>
        </w:rPr>
        <w:t>ы</w:t>
      </w:r>
      <w:r w:rsidR="0080710C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категори</w:t>
      </w:r>
      <w:r w:rsidR="0080710C">
        <w:rPr>
          <w:rFonts w:ascii="Times New Roman" w:hAnsi="Times New Roman"/>
          <w:sz w:val="28"/>
        </w:rPr>
        <w:t>ям</w:t>
      </w:r>
      <w:r w:rsidR="00282B2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граждан в виде установки автономных дымовых пожарных извещателей </w:t>
      </w:r>
    </w:p>
    <w:p w:rsidR="00D42817" w:rsidP="00473ADD">
      <w:pPr>
        <w:pStyle w:val="ConsPlusNormal"/>
        <w:widowControl w:val="0"/>
        <w:spacing w:line="240" w:lineRule="exact"/>
        <w:ind w:left="284" w:firstLine="284"/>
        <w:jc w:val="both"/>
        <w:outlineLvl w:val="0"/>
        <w:rPr>
          <w:rFonts w:ascii="Times New Roman" w:hAnsi="Times New Roman"/>
          <w:sz w:val="28"/>
        </w:rPr>
      </w:pPr>
    </w:p>
    <w:p w:rsidR="00D42817" w:rsidP="00473ADD">
      <w:pPr>
        <w:pStyle w:val="ConsPlusNormal"/>
        <w:widowControl w:val="0"/>
        <w:spacing w:line="240" w:lineRule="exact"/>
        <w:ind w:left="284" w:firstLine="284"/>
        <w:jc w:val="both"/>
        <w:outlineLvl w:val="0"/>
        <w:rPr>
          <w:rFonts w:ascii="Times New Roman" w:hAnsi="Times New Roman"/>
          <w:sz w:val="28"/>
        </w:rPr>
      </w:pPr>
    </w:p>
    <w:p w:rsidR="00D42817" w:rsidP="00473ADD">
      <w:pPr>
        <w:pStyle w:val="ConsPlusNormal"/>
        <w:widowControl w:val="0"/>
        <w:spacing w:line="240" w:lineRule="exact"/>
        <w:ind w:left="284" w:firstLine="284"/>
        <w:jc w:val="both"/>
        <w:outlineLvl w:val="0"/>
        <w:rPr>
          <w:rFonts w:ascii="Times New Roman" w:hAnsi="Times New Roman"/>
          <w:sz w:val="28"/>
        </w:rPr>
      </w:pPr>
    </w:p>
    <w:p w:rsidR="00D42817" w:rsidP="00072551">
      <w:pPr>
        <w:ind w:firstLine="709"/>
        <w:jc w:val="both"/>
      </w:pPr>
      <w:bookmarkStart w:id="0" w:name="_GoBack"/>
      <w:bookmarkEnd w:id="0"/>
      <w:r>
        <w:rPr>
          <w:sz w:val="28"/>
        </w:rPr>
        <w:t xml:space="preserve">В соответствии с Федеральным законом от 06 октября 2003 г. </w:t>
      </w:r>
      <w:r>
        <w:rPr>
          <w:sz w:val="28"/>
        </w:rPr>
        <w:br/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г. № 1479 «Об утверждении Правил противопожарного режима в Российской Федерации», решением Ставропольской городской Думы от 25 декабря 2020 г. № 516 </w:t>
      </w:r>
      <w:r>
        <w:rPr>
          <w:sz w:val="28"/>
        </w:rPr>
        <w:br/>
        <w:t>«О дополнительных ме</w:t>
      </w:r>
      <w:r w:rsidR="0080710C">
        <w:rPr>
          <w:sz w:val="28"/>
        </w:rPr>
        <w:t>рах социальной поддержки отдельных</w:t>
      </w:r>
      <w:r>
        <w:rPr>
          <w:sz w:val="28"/>
        </w:rPr>
        <w:t xml:space="preserve"> категорий граждан в виде установки автономных</w:t>
      </w:r>
      <w:r>
        <w:rPr>
          <w:sz w:val="28"/>
        </w:rPr>
        <w:t xml:space="preserve"> дымовых пожарных извещателей»</w:t>
      </w:r>
    </w:p>
    <w:p w:rsidR="00D42817" w:rsidP="00072551">
      <w:pPr>
        <w:pStyle w:val="ConsPlusNormal"/>
        <w:widowControl w:val="0"/>
        <w:ind w:firstLine="709"/>
        <w:jc w:val="both"/>
        <w:outlineLvl w:val="0"/>
        <w:rPr>
          <w:rFonts w:ascii="Times New Roman" w:hAnsi="Times New Roman"/>
        </w:rPr>
      </w:pPr>
    </w:p>
    <w:p w:rsidR="00D42817" w:rsidP="00473ADD">
      <w:pPr>
        <w:pStyle w:val="ConsPlusNormal"/>
        <w:widowControl w:val="0"/>
        <w:ind w:firstLine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42817" w:rsidP="00473ADD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/>
        </w:rPr>
      </w:pPr>
    </w:p>
    <w:p w:rsidR="00D42817" w:rsidP="00072551">
      <w:pPr>
        <w:pStyle w:val="ListParagraph"/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прилагаемый Порядок предоставления дополнительных мер социальной поддержки отдельн</w:t>
      </w:r>
      <w:r w:rsidR="0080710C">
        <w:rPr>
          <w:sz w:val="28"/>
        </w:rPr>
        <w:t>ым</w:t>
      </w:r>
      <w:r>
        <w:rPr>
          <w:sz w:val="28"/>
        </w:rPr>
        <w:t xml:space="preserve"> категор</w:t>
      </w:r>
      <w:r w:rsidR="0080710C">
        <w:rPr>
          <w:sz w:val="28"/>
        </w:rPr>
        <w:t xml:space="preserve">иям </w:t>
      </w:r>
      <w:r>
        <w:rPr>
          <w:sz w:val="28"/>
        </w:rPr>
        <w:t>граждан в виде установки автономных дымовых пожарных извещателей.</w:t>
      </w:r>
    </w:p>
    <w:p w:rsidR="00D42817" w:rsidP="00072551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</w:t>
      </w:r>
      <w:r>
        <w:rPr>
          <w:sz w:val="28"/>
        </w:rPr>
        <w:t>ставрополь</w:t>
      </w:r>
      <w:r>
        <w:rPr>
          <w:sz w:val="28"/>
        </w:rPr>
        <w:t>.р</w:t>
      </w:r>
      <w:r>
        <w:rPr>
          <w:sz w:val="28"/>
        </w:rPr>
        <w:t>ф</w:t>
      </w:r>
      <w:r>
        <w:rPr>
          <w:sz w:val="28"/>
        </w:rPr>
        <w:t xml:space="preserve">) и </w:t>
      </w:r>
      <w:r w:rsidR="0080710C">
        <w:rPr>
          <w:sz w:val="28"/>
        </w:rPr>
        <w:t>распространяется на</w:t>
      </w:r>
      <w:r>
        <w:rPr>
          <w:sz w:val="28"/>
        </w:rPr>
        <w:t xml:space="preserve"> правоотношения, возникши</w:t>
      </w:r>
      <w:r w:rsidR="0080710C">
        <w:rPr>
          <w:sz w:val="28"/>
        </w:rPr>
        <w:t>е</w:t>
      </w:r>
      <w:r>
        <w:rPr>
          <w:sz w:val="28"/>
        </w:rPr>
        <w:t xml:space="preserve"> с 01 сентября 2024 года.</w:t>
      </w:r>
    </w:p>
    <w:p w:rsidR="00D42817" w:rsidP="00072551">
      <w:pPr>
        <w:pStyle w:val="ListParagraph"/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42817" w:rsidP="00072551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sz w:val="28"/>
        </w:rPr>
      </w:pPr>
      <w:r>
        <w:rPr>
          <w:sz w:val="28"/>
        </w:rPr>
        <w:t>Контроль исполнения настоящего постановления возложить на заместителя главы администрации города Ставрополя Алпатова Д.В.</w:t>
      </w:r>
    </w:p>
    <w:p w:rsidR="00D42817" w:rsidP="00072551">
      <w:pPr>
        <w:widowControl w:val="0"/>
        <w:ind w:firstLine="709"/>
        <w:contextualSpacing/>
        <w:jc w:val="both"/>
        <w:rPr>
          <w:sz w:val="28"/>
        </w:rPr>
      </w:pPr>
    </w:p>
    <w:p w:rsidR="00D42817" w:rsidP="00473ADD">
      <w:pPr>
        <w:widowControl w:val="0"/>
        <w:ind w:left="284" w:firstLine="284"/>
        <w:contextualSpacing/>
        <w:jc w:val="both"/>
        <w:rPr>
          <w:sz w:val="28"/>
        </w:rPr>
      </w:pPr>
    </w:p>
    <w:p w:rsidR="00D42817" w:rsidP="00473ADD">
      <w:pPr>
        <w:widowControl w:val="0"/>
        <w:ind w:left="284" w:firstLine="284"/>
        <w:contextualSpacing/>
        <w:jc w:val="both"/>
        <w:rPr>
          <w:sz w:val="28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4568"/>
        <w:gridCol w:w="4788"/>
      </w:tblGrid>
      <w:tr w:rsidTr="00473ADD">
        <w:tblPrEx>
          <w:tblW w:w="0" w:type="auto"/>
          <w:tblInd w:w="108" w:type="dxa"/>
          <w:tblLayout w:type="fixed"/>
          <w:tblLook w:val="04A0"/>
        </w:tblPrEx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817" w:rsidP="00473ADD">
            <w:pPr>
              <w:widowControl w:val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Глава города Ставрополя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2817" w:rsidP="00473ADD">
            <w:pPr>
              <w:widowControl w:val="0"/>
              <w:ind w:left="284" w:firstLine="284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И.И. Ульянченко</w:t>
            </w:r>
          </w:p>
        </w:tc>
      </w:tr>
    </w:tbl>
    <w:p w:rsidR="00D42817" w:rsidP="00473ADD">
      <w:pPr>
        <w:ind w:left="284" w:firstLine="284"/>
      </w:pPr>
    </w:p>
    <w:p w:rsidR="00D420B9" w:rsidP="00473ADD">
      <w:pPr>
        <w:ind w:left="284" w:firstLine="284"/>
        <w:sectPr w:rsidSect="00473AD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82E33">
      <w:pPr>
        <w:tabs>
          <w:tab w:val="left" w:pos="0"/>
        </w:tabs>
        <w:spacing w:line="240" w:lineRule="exact"/>
        <w:ind w:left="5386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8890" distL="0" distR="0" simplePos="0" relativeHeight="251659264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ge">
                  <wp:posOffset>297180</wp:posOffset>
                </wp:positionV>
                <wp:extent cx="497840" cy="181610"/>
                <wp:effectExtent l="0" t="0" r="0" b="889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7840" cy="181610"/>
                        </a:xfrm>
                        <a:custGeom>
                          <a:avLst/>
                          <a:gdLst>
                            <a:gd name="textAreaLeft" fmla="*/ 0 w 282240"/>
                            <a:gd name="textAreaRight" fmla="*/ 283680 w 282240"/>
                            <a:gd name="textAreaTop" fmla="*/ 0 h 102960"/>
                            <a:gd name="textAreaBottom" fmla="*/ 104400 h 102960"/>
                          </a:gdLst>
                          <a:rect l="textAreaLeft" t="textAreaTop" r="textAreaRight" b="textAreaBottom"/>
                          <a:pathLst>
                            <a:path fill="norm" h="21600" w="21600" stroke="1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82E33">
                            <w:pPr>
                              <w:pStyle w:val="a2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Picture 1" o:spid="_x0000_s1025" style="width:39.2pt;height:14.3pt;margin-top:23.4pt;margin-left:180.35pt;mso-position-vertical-relative:page;mso-wrap-distance-bottom:0.7pt;mso-wrap-distance-left:0;mso-wrap-distance-right:0;mso-wrap-distance-top:0;position:absolute;v-text-anchor:top;z-index:251658240" coordsize="21600,21600" path="m,l,21600l,21600l21600,21600l21600,21600l21600,xe" fillcolor="white" stroked="f">
                <v:textbox>
                  <w:txbxContent>
                    <w:p w:rsidR="00D82E33">
                      <w:pPr>
                        <w:pStyle w:val="a2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УТВЕРЖДЕН</w:t>
      </w:r>
    </w:p>
    <w:p w:rsidR="00D82E33">
      <w:pPr>
        <w:tabs>
          <w:tab w:val="left" w:pos="0"/>
        </w:tabs>
        <w:spacing w:line="240" w:lineRule="exact"/>
        <w:ind w:left="5386"/>
        <w:jc w:val="both"/>
        <w:rPr>
          <w:sz w:val="28"/>
        </w:rPr>
      </w:pPr>
    </w:p>
    <w:p w:rsidR="00D82E33">
      <w:pPr>
        <w:spacing w:line="240" w:lineRule="exact"/>
        <w:ind w:left="5386"/>
        <w:jc w:val="both"/>
        <w:rPr>
          <w:sz w:val="28"/>
        </w:rPr>
      </w:pPr>
      <w:r>
        <w:rPr>
          <w:sz w:val="28"/>
        </w:rPr>
        <w:t xml:space="preserve">постановлением администрации города Ставрополя </w:t>
      </w:r>
    </w:p>
    <w:p w:rsidR="00D82E33">
      <w:pPr>
        <w:widowControl w:val="0"/>
        <w:tabs>
          <w:tab w:val="left" w:pos="-1368"/>
        </w:tabs>
        <w:spacing w:line="240" w:lineRule="exact"/>
        <w:jc w:val="center"/>
        <w:rPr>
          <w:sz w:val="27"/>
          <w:szCs w:val="27"/>
        </w:rPr>
      </w:pPr>
      <w:r>
        <w:rPr>
          <w:sz w:val="28"/>
        </w:rPr>
        <w:t xml:space="preserve">                                                       от</w:t>
      </w:r>
      <w:r>
        <w:rPr>
          <w:sz w:val="28"/>
        </w:rPr>
        <w:t xml:space="preserve">             </w:t>
      </w:r>
      <w:r>
        <w:rPr>
          <w:color w:val="FFFFFF"/>
          <w:sz w:val="28"/>
          <w:szCs w:val="28"/>
        </w:rPr>
        <w:t>.</w:t>
      </w:r>
      <w:r>
        <w:rPr>
          <w:color w:val="FFFFFF"/>
          <w:sz w:val="28"/>
          <w:szCs w:val="28"/>
        </w:rPr>
        <w:t xml:space="preserve">              </w:t>
      </w:r>
      <w:r>
        <w:rPr>
          <w:sz w:val="28"/>
          <w:szCs w:val="28"/>
        </w:rPr>
        <w:t>№</w:t>
      </w:r>
    </w:p>
    <w:p w:rsidR="00D82E33">
      <w:pPr>
        <w:spacing w:line="240" w:lineRule="exact"/>
        <w:ind w:left="1416"/>
        <w:jc w:val="center"/>
        <w:rPr>
          <w:sz w:val="28"/>
        </w:rPr>
      </w:pPr>
      <w:r>
        <w:rPr>
          <w:sz w:val="28"/>
        </w:rPr>
        <w:t xml:space="preserve">  </w:t>
      </w:r>
    </w:p>
    <w:p w:rsidR="00D82E33">
      <w:pPr>
        <w:spacing w:line="240" w:lineRule="exact"/>
        <w:jc w:val="center"/>
        <w:rPr>
          <w:sz w:val="28"/>
        </w:rPr>
      </w:pPr>
    </w:p>
    <w:p w:rsidR="00D82E33">
      <w:pPr>
        <w:spacing w:line="240" w:lineRule="exact"/>
        <w:jc w:val="center"/>
        <w:rPr>
          <w:sz w:val="28"/>
        </w:rPr>
      </w:pPr>
    </w:p>
    <w:p w:rsidR="00D82E3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ПОРЯДОК </w:t>
      </w:r>
    </w:p>
    <w:p w:rsidR="00D82E33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предоставления дополнительных мер социальной поддержки отдельным категориям граждан в виде установки автономных дымовых пожарных извещателей </w:t>
      </w:r>
    </w:p>
    <w:p w:rsidR="00D82E33">
      <w:pPr>
        <w:spacing w:line="240" w:lineRule="exact"/>
        <w:ind w:firstLine="588"/>
        <w:jc w:val="center"/>
        <w:rPr>
          <w:sz w:val="28"/>
        </w:rPr>
      </w:pPr>
    </w:p>
    <w:p w:rsidR="00D82E33">
      <w:pPr>
        <w:ind w:firstLine="709"/>
        <w:jc w:val="both"/>
        <w:rPr>
          <w:sz w:val="28"/>
        </w:rPr>
      </w:pPr>
      <w:r>
        <w:rPr>
          <w:sz w:val="28"/>
        </w:rPr>
        <w:t xml:space="preserve">1. Настоящий Порядок предоставления дополнительных мер социальной поддержки отдельным категориям граждан в виде установки автономных дымовых пожарных извещателей (далее – Порядок) устанавливает </w:t>
      </w:r>
      <w:r>
        <w:rPr>
          <w:sz w:val="28"/>
        </w:rPr>
        <w:t>порядок</w:t>
      </w:r>
      <w:r>
        <w:rPr>
          <w:sz w:val="28"/>
        </w:rPr>
        <w:t xml:space="preserve"> </w:t>
      </w:r>
      <w:r>
        <w:rPr>
          <w:sz w:val="28"/>
          <w:highlight w:val="white"/>
        </w:rPr>
        <w:t xml:space="preserve">и условия </w:t>
      </w:r>
      <w:r>
        <w:rPr>
          <w:sz w:val="28"/>
        </w:rPr>
        <w:t>предоставления дополнительных мер социальной поддержки отдельным категориям граждан, постоянно проживающи</w:t>
      </w:r>
      <w:r w:rsidR="0011108D">
        <w:rPr>
          <w:sz w:val="28"/>
        </w:rPr>
        <w:t>х</w:t>
      </w:r>
      <w:r>
        <w:rPr>
          <w:sz w:val="28"/>
        </w:rPr>
        <w:t xml:space="preserve"> на территории города Ставрополя, являющи</w:t>
      </w:r>
      <w:r w:rsidR="0011108D">
        <w:rPr>
          <w:sz w:val="28"/>
        </w:rPr>
        <w:t>х</w:t>
      </w:r>
      <w:r>
        <w:rPr>
          <w:sz w:val="28"/>
        </w:rPr>
        <w:t xml:space="preserve">ся собственниками жилых помещений </w:t>
      </w:r>
      <w:r>
        <w:rPr>
          <w:color w:val="auto"/>
          <w:sz w:val="28"/>
        </w:rPr>
        <w:t>или проживающи</w:t>
      </w:r>
      <w:r w:rsidR="0011108D">
        <w:rPr>
          <w:color w:val="auto"/>
          <w:sz w:val="28"/>
        </w:rPr>
        <w:t>х</w:t>
      </w:r>
      <w:r>
        <w:rPr>
          <w:color w:val="auto"/>
          <w:sz w:val="28"/>
        </w:rPr>
        <w:t xml:space="preserve"> в жилых помещениях, находящихся в муниципальной собственности города Ставрополя, предоставленных во владение и пользование на законном основании,</w:t>
      </w:r>
      <w:r>
        <w:rPr>
          <w:sz w:val="28"/>
        </w:rPr>
        <w:t xml:space="preserve"> в виде установки автономных дымовых пожарных извещателей (далее соответственно – </w:t>
      </w:r>
      <w:r w:rsidR="0011108D">
        <w:rPr>
          <w:sz w:val="28"/>
        </w:rPr>
        <w:t>пожарные</w:t>
      </w:r>
      <w:r>
        <w:rPr>
          <w:sz w:val="28"/>
        </w:rPr>
        <w:t xml:space="preserve"> </w:t>
      </w:r>
      <w:r>
        <w:rPr>
          <w:sz w:val="28"/>
        </w:rPr>
        <w:t>извещател</w:t>
      </w:r>
      <w:r w:rsidR="0011108D">
        <w:rPr>
          <w:sz w:val="28"/>
        </w:rPr>
        <w:t>и</w:t>
      </w:r>
      <w:r>
        <w:rPr>
          <w:sz w:val="28"/>
        </w:rPr>
        <w:t>, граждане, жилое помещение).</w:t>
      </w:r>
    </w:p>
    <w:p w:rsidR="00D82E33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2. Право на установку пожарных извещателей имеют граждане, относящиеся к следующим категориям:</w:t>
      </w:r>
    </w:p>
    <w:p w:rsidR="00D82E33">
      <w:pPr>
        <w:ind w:firstLine="709"/>
        <w:jc w:val="both"/>
        <w:rPr>
          <w:sz w:val="28"/>
        </w:rPr>
      </w:pPr>
      <w:r>
        <w:rPr>
          <w:sz w:val="28"/>
        </w:rPr>
        <w:t>многодетны</w:t>
      </w:r>
      <w:r w:rsidR="0011108D">
        <w:rPr>
          <w:sz w:val="28"/>
        </w:rPr>
        <w:t>е</w:t>
      </w:r>
      <w:r>
        <w:rPr>
          <w:sz w:val="28"/>
        </w:rPr>
        <w:t xml:space="preserve"> малоимущи</w:t>
      </w:r>
      <w:r w:rsidR="0011108D">
        <w:rPr>
          <w:sz w:val="28"/>
        </w:rPr>
        <w:t>е</w:t>
      </w:r>
      <w:r>
        <w:rPr>
          <w:sz w:val="28"/>
        </w:rPr>
        <w:t xml:space="preserve"> семь</w:t>
      </w:r>
      <w:r w:rsidR="0011108D">
        <w:rPr>
          <w:sz w:val="28"/>
        </w:rPr>
        <w:t>и</w:t>
      </w:r>
      <w:r>
        <w:rPr>
          <w:sz w:val="28"/>
        </w:rPr>
        <w:t>;</w:t>
      </w:r>
    </w:p>
    <w:p w:rsidR="00D82E33">
      <w:pPr>
        <w:ind w:firstLine="709"/>
        <w:jc w:val="both"/>
        <w:rPr>
          <w:sz w:val="28"/>
        </w:rPr>
      </w:pPr>
      <w:r>
        <w:rPr>
          <w:sz w:val="28"/>
        </w:rPr>
        <w:t>семь</w:t>
      </w:r>
      <w:r w:rsidR="0011108D">
        <w:rPr>
          <w:sz w:val="28"/>
        </w:rPr>
        <w:t>и</w:t>
      </w:r>
      <w:r>
        <w:rPr>
          <w:sz w:val="28"/>
        </w:rPr>
        <w:t>, находящи</w:t>
      </w:r>
      <w:r w:rsidR="0011108D">
        <w:rPr>
          <w:sz w:val="28"/>
        </w:rPr>
        <w:t>е</w:t>
      </w:r>
      <w:r>
        <w:rPr>
          <w:sz w:val="28"/>
        </w:rPr>
        <w:t>ся в социально опасном положении;</w:t>
      </w:r>
    </w:p>
    <w:p w:rsidR="00D82E33">
      <w:pPr>
        <w:ind w:firstLine="709"/>
        <w:jc w:val="both"/>
        <w:rPr>
          <w:sz w:val="28"/>
        </w:rPr>
      </w:pPr>
      <w:r>
        <w:rPr>
          <w:sz w:val="28"/>
        </w:rPr>
        <w:t>семь</w:t>
      </w:r>
      <w:r w:rsidR="0011108D">
        <w:rPr>
          <w:sz w:val="28"/>
        </w:rPr>
        <w:t>и</w:t>
      </w:r>
      <w:r>
        <w:rPr>
          <w:sz w:val="28"/>
        </w:rPr>
        <w:t>, воспитывающи</w:t>
      </w:r>
      <w:r w:rsidR="0011108D">
        <w:rPr>
          <w:sz w:val="28"/>
        </w:rPr>
        <w:t>е</w:t>
      </w:r>
      <w:r>
        <w:rPr>
          <w:sz w:val="28"/>
        </w:rPr>
        <w:t xml:space="preserve"> детей-инвалидов;</w:t>
      </w:r>
    </w:p>
    <w:p w:rsidR="00D82E33">
      <w:pPr>
        <w:ind w:firstLine="709"/>
        <w:jc w:val="both"/>
        <w:rPr>
          <w:sz w:val="28"/>
        </w:rPr>
      </w:pPr>
      <w:r>
        <w:rPr>
          <w:sz w:val="28"/>
        </w:rPr>
        <w:t>ветеран</w:t>
      </w:r>
      <w:r w:rsidR="0011108D">
        <w:rPr>
          <w:sz w:val="28"/>
        </w:rPr>
        <w:t>ы</w:t>
      </w:r>
      <w:r>
        <w:rPr>
          <w:sz w:val="28"/>
        </w:rPr>
        <w:t xml:space="preserve"> Великой Отечественной войны;</w:t>
      </w:r>
    </w:p>
    <w:p w:rsidR="00D82E33">
      <w:pPr>
        <w:ind w:firstLine="709"/>
        <w:jc w:val="both"/>
        <w:rPr>
          <w:sz w:val="28"/>
        </w:rPr>
      </w:pPr>
      <w:r>
        <w:rPr>
          <w:sz w:val="28"/>
        </w:rPr>
        <w:t>член</w:t>
      </w:r>
      <w:r w:rsidR="0011108D">
        <w:rPr>
          <w:sz w:val="28"/>
        </w:rPr>
        <w:t>ы</w:t>
      </w:r>
      <w:r>
        <w:rPr>
          <w:sz w:val="28"/>
        </w:rPr>
        <w:t xml:space="preserve"> семей погибших (умерших) инвалидов Великой Отечественной войны и участников Великой Отечественной войны.</w:t>
      </w:r>
    </w:p>
    <w:p w:rsidR="00D82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  <w:szCs w:val="28"/>
        </w:rPr>
        <w:t xml:space="preserve">К семьям, находящимся в социально опасном положении, относятся семьи, имеющие детей, находящихся в социально опасном положении, а также семьи, где родители или иные </w:t>
      </w:r>
      <w:hyperlink r:id="rId4">
        <w:r w:rsidRPr="0011108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законные представители</w:t>
        </w:r>
      </w:hyperlink>
      <w:r w:rsidRPr="0011108D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(которые признаны таковыми комиссиями по делам несовершеннолетних и защите их прав</w:t>
      </w:r>
      <w:r>
        <w:rPr>
          <w:sz w:val="28"/>
          <w:szCs w:val="28"/>
        </w:rPr>
        <w:t xml:space="preserve"> в Октябрьском, Ленинском и Промышленном </w:t>
      </w:r>
      <w:r>
        <w:rPr>
          <w:sz w:val="28"/>
          <w:szCs w:val="28"/>
        </w:rPr>
        <w:t>районах</w:t>
      </w:r>
      <w:r>
        <w:rPr>
          <w:sz w:val="28"/>
          <w:szCs w:val="28"/>
        </w:rPr>
        <w:t xml:space="preserve"> города Ставрополя в установленном законом порядке).</w:t>
      </w:r>
    </w:p>
    <w:p w:rsidR="00D82E33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4. Установка пожарных извещателей гражданам, относящимся к категориям, определенным в пункте 2 настоящего Порядка</w:t>
      </w:r>
      <w:r w:rsidR="0011108D">
        <w:rPr>
          <w:sz w:val="28"/>
          <w:highlight w:val="white"/>
        </w:rPr>
        <w:t>,</w:t>
      </w:r>
      <w:r>
        <w:rPr>
          <w:sz w:val="28"/>
          <w:highlight w:val="white"/>
        </w:rPr>
        <w:t xml:space="preserve"> носит заявительный характер.</w:t>
      </w:r>
    </w:p>
    <w:p w:rsidR="00D82E33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5. Финансирование расходов на установку пожарных извещателей осуществляется за счет средств бюджета города Ставрополя.</w:t>
      </w:r>
    </w:p>
    <w:p w:rsidR="00D82E33">
      <w:pPr>
        <w:ind w:firstLine="709"/>
        <w:jc w:val="both"/>
        <w:rPr>
          <w:color w:val="auto"/>
          <w:sz w:val="28"/>
        </w:rPr>
      </w:pPr>
      <w:r>
        <w:rPr>
          <w:sz w:val="28"/>
          <w:highlight w:val="white"/>
        </w:rPr>
        <w:t xml:space="preserve">6. Установка пожарных извещателей обеспечивается комитетом по делам гражданской обороны и чрезвычайным ситуациям администрации </w:t>
      </w:r>
      <w:r>
        <w:rPr>
          <w:sz w:val="28"/>
          <w:highlight w:val="white"/>
        </w:rPr>
        <w:t>города Ставрополя</w:t>
      </w:r>
      <w:r>
        <w:rPr>
          <w:sz w:val="28"/>
        </w:rPr>
        <w:t xml:space="preserve"> (далее – Комитет) на </w:t>
      </w:r>
      <w:r>
        <w:rPr>
          <w:color w:val="auto"/>
          <w:sz w:val="28"/>
        </w:rPr>
        <w:t>основании следующих документов (сведений):</w:t>
      </w:r>
    </w:p>
    <w:p w:rsidR="00D82E33">
      <w:pPr>
        <w:pStyle w:val="NormalWeb"/>
        <w:spacing w:beforeAutospacing="0" w:afterAutospacing="0" w:line="288" w:lineRule="atLeast"/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1) </w:t>
      </w:r>
      <w:r>
        <w:rPr>
          <w:color w:val="auto"/>
          <w:sz w:val="28"/>
        </w:rPr>
        <w:t xml:space="preserve">заявления об установке автономных дымовых пожарных извещателей отдельным категориям граждан по форме согласно </w:t>
      </w:r>
      <w:r>
        <w:rPr>
          <w:color w:val="auto"/>
          <w:sz w:val="28"/>
        </w:rPr>
        <w:br/>
        <w:t xml:space="preserve">приложению 1 к настоящему Порядку (далее – заявление), поданного гражданином лично </w:t>
      </w:r>
      <w:r w:rsidR="0011108D">
        <w:rPr>
          <w:color w:val="auto"/>
          <w:sz w:val="28"/>
        </w:rPr>
        <w:t>или</w:t>
      </w:r>
      <w:r>
        <w:rPr>
          <w:color w:val="auto"/>
          <w:sz w:val="28"/>
        </w:rPr>
        <w:t xml:space="preserve"> через представителя, уполномоченного в соответствии с действующим законодательством Российской Федерации. От имени собственников жилого помещения, принадлежащего им на праве общей собственности, заявление подается одним из сособственников, действующим с согласия собственников жилого помещения. От имени граждан, проживающих в жилых помещениях, находящихся в муниципальной собственности города Ставрополя, предоставленных во владение и пользование на законном основании, заявление подается нанимателем, проживающим в жилом помещении на законном основании (далее -  заявитель);</w:t>
      </w:r>
    </w:p>
    <w:p w:rsidR="00D82E33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паспорта или иного документа, удостоверяющего личность заявителя.</w:t>
      </w:r>
    </w:p>
    <w:p w:rsidR="00D82E33">
      <w:pPr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подачи заявления и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личность; </w:t>
      </w:r>
    </w:p>
    <w:p w:rsidR="00D82E33">
      <w:pPr>
        <w:tabs>
          <w:tab w:val="left" w:pos="709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сведений регистрационного учета, подтверждающих факт постоянного проживания заявителя на территории города Ставрополя, полученных из Министерства внутренних дел Российской Федерации.</w:t>
      </w:r>
    </w:p>
    <w:p w:rsidR="00D82E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у заявителя регистрации по месту жительства в городе Ставрополе факт постоянного проживания подтверждается вступившим в законную силу решением суда об установлении факта постоянного проживания заявителя на территории города Ставрополя (при наличии). </w:t>
      </w:r>
      <w:r>
        <w:t xml:space="preserve">В </w:t>
      </w:r>
      <w:r>
        <w:rPr>
          <w:sz w:val="28"/>
          <w:szCs w:val="28"/>
        </w:rPr>
        <w:t>случае отсутствия такого вступившего в законную силу решения суда факт постоянного проживания подтверждается одним из следующих документов:</w:t>
      </w:r>
    </w:p>
    <w:p w:rsidR="00D82E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справкой медицинской организации (ее структурного подразделения), расположенной на территории города Ставрополя, о прикреплении к медицинской организации по территориальному принципу для получения медицинской помощи в рамках обязательного медицинского страхования заявителя, срок </w:t>
      </w:r>
      <w:r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которой не превышает 10 рабочих дней до даты подачи заявления (при наличии);</w:t>
      </w:r>
    </w:p>
    <w:p w:rsidR="00D82E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договором найма жилого помещения, расположенного на территории города Ставрополя (при наличии);</w:t>
      </w:r>
    </w:p>
    <w:p w:rsidR="00D82E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договором безвозмездного пользования жилым помещением, расположенным на территории города Ставрополя (при наличии);</w:t>
      </w:r>
    </w:p>
    <w:p w:rsidR="00D82E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сведениями из Управления Федеральной службы государственной регистрации, кадастра и картографии по Ставропольскому краю (далее - </w:t>
      </w:r>
      <w:r>
        <w:rPr>
          <w:sz w:val="28"/>
          <w:szCs w:val="28"/>
        </w:rPr>
        <w:t>Росреестр</w:t>
      </w:r>
      <w:r>
        <w:rPr>
          <w:sz w:val="28"/>
          <w:szCs w:val="28"/>
        </w:rPr>
        <w:t xml:space="preserve">) о наличии в собственности у заявителя помещения с назначением «жилое», здания с назначением «жилое», «жилое строение» и «жилой дом» на территории города Ставрополя (при наличии);  </w:t>
      </w:r>
    </w:p>
    <w:p w:rsidR="00D82E33">
      <w:pPr>
        <w:ind w:firstLine="709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4) удостоверения многодетной семьи и справки о признании семьи малоимущей (для </w:t>
      </w:r>
      <w:r>
        <w:rPr>
          <w:sz w:val="28"/>
        </w:rPr>
        <w:t>многодетных малоимущих семей);</w:t>
      </w:r>
    </w:p>
    <w:p w:rsidR="00D82E33">
      <w:pPr>
        <w:ind w:firstLine="709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5) постановления </w:t>
      </w:r>
      <w:r>
        <w:rPr>
          <w:sz w:val="28"/>
          <w:szCs w:val="28"/>
        </w:rPr>
        <w:t>комиссии по делам несовершеннолетних и защите их прав в Октябрьском, Ленинском и Промышленном районах города Ставрополя (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</w:rPr>
        <w:t>семьей, находящихся в социально опасном положении);</w:t>
      </w:r>
    </w:p>
    <w:p w:rsidR="00D82E33">
      <w:pPr>
        <w:spacing w:line="288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справки, подтверждающей факт установления ребенку инвалидности, выданной федеральным государственным учреждением </w:t>
      </w:r>
      <w:r>
        <w:rPr>
          <w:color w:val="auto"/>
          <w:sz w:val="28"/>
          <w:szCs w:val="28"/>
        </w:rPr>
        <w:t>медико-социальной</w:t>
      </w:r>
      <w:r>
        <w:rPr>
          <w:color w:val="auto"/>
          <w:sz w:val="28"/>
          <w:szCs w:val="28"/>
        </w:rPr>
        <w:t xml:space="preserve"> экспертизы (для семей, воспитывающих детей-инвалидов); </w:t>
      </w:r>
    </w:p>
    <w:p w:rsidR="00D82E33">
      <w:pPr>
        <w:spacing w:line="288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документ</w:t>
      </w:r>
      <w:r w:rsidR="0011108D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, подтверждающ</w:t>
      </w:r>
      <w:r w:rsidR="0011108D">
        <w:rPr>
          <w:color w:val="auto"/>
          <w:sz w:val="28"/>
          <w:szCs w:val="28"/>
        </w:rPr>
        <w:t>его</w:t>
      </w:r>
      <w:r>
        <w:rPr>
          <w:color w:val="auto"/>
          <w:sz w:val="28"/>
          <w:szCs w:val="28"/>
        </w:rPr>
        <w:t xml:space="preserve"> установление над ребенком опеки (попечительства) (для семей, находящихся в социально опасном положении, и семей, воспитывающих детей-инвалидов, в случае если ребенок находится по</w:t>
      </w:r>
      <w:r w:rsidR="0011108D"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 xml:space="preserve"> опекой (попечительством);</w:t>
      </w:r>
    </w:p>
    <w:p w:rsidR="00D82E33">
      <w:pPr>
        <w:spacing w:line="288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удостоверения ветерана Великой Отечественной войны (для ветеранов Великой Отечественной войны);</w:t>
      </w:r>
    </w:p>
    <w:p w:rsidR="00D82E33">
      <w:pPr>
        <w:ind w:firstLine="709"/>
        <w:jc w:val="both"/>
        <w:rPr>
          <w:sz w:val="28"/>
        </w:rPr>
      </w:pPr>
      <w:r>
        <w:rPr>
          <w:color w:val="auto"/>
          <w:sz w:val="28"/>
          <w:szCs w:val="28"/>
        </w:rPr>
        <w:t>9) удостоверения</w:t>
      </w:r>
      <w:r>
        <w:rPr>
          <w:sz w:val="28"/>
          <w:szCs w:val="28"/>
        </w:rPr>
        <w:t xml:space="preserve"> члена семьи погибшего (умершего) инвалида </w:t>
      </w:r>
      <w:r w:rsidR="0011108D">
        <w:rPr>
          <w:sz w:val="28"/>
        </w:rPr>
        <w:t>войны</w:t>
      </w:r>
      <w:r>
        <w:rPr>
          <w:sz w:val="28"/>
          <w:szCs w:val="28"/>
        </w:rPr>
        <w:t xml:space="preserve">, участника Великой Отечественной войны и ветерана боевых действий (для </w:t>
      </w:r>
      <w:r>
        <w:rPr>
          <w:sz w:val="28"/>
        </w:rPr>
        <w:t>членов семей погибших (умерших) инвалидов Великой Отечественной войны и участников Великой Отечественной войны);</w:t>
      </w:r>
    </w:p>
    <w:p w:rsidR="00D82E33">
      <w:pPr>
        <w:ind w:firstLine="709"/>
        <w:jc w:val="both"/>
        <w:rPr>
          <w:color w:val="auto"/>
          <w:szCs w:val="24"/>
        </w:rPr>
      </w:pPr>
      <w:r>
        <w:rPr>
          <w:sz w:val="28"/>
          <w:szCs w:val="28"/>
        </w:rPr>
        <w:t xml:space="preserve">10)  сведений из </w:t>
      </w:r>
      <w:r>
        <w:rPr>
          <w:sz w:val="28"/>
          <w:szCs w:val="28"/>
        </w:rPr>
        <w:t>Росреестра</w:t>
      </w:r>
      <w:r>
        <w:rPr>
          <w:sz w:val="28"/>
          <w:szCs w:val="28"/>
        </w:rPr>
        <w:t xml:space="preserve"> о наличии права собственности заявителя</w:t>
      </w:r>
      <w:r>
        <w:rPr>
          <w:sz w:val="28"/>
        </w:rPr>
        <w:t xml:space="preserve"> на жилое помещение, в котором устанавливаются пожарные </w:t>
      </w:r>
      <w:r>
        <w:rPr>
          <w:sz w:val="28"/>
        </w:rPr>
        <w:t>извещатели</w:t>
      </w:r>
      <w:r>
        <w:rPr>
          <w:sz w:val="28"/>
        </w:rPr>
        <w:t>.</w:t>
      </w:r>
      <w:r>
        <w:rPr>
          <w:color w:val="auto"/>
          <w:szCs w:val="24"/>
          <w:highlight w:val="yellow"/>
        </w:rPr>
        <w:t xml:space="preserve"> </w:t>
      </w:r>
    </w:p>
    <w:p w:rsidR="00D82E33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право собственности на жилое помещение не зарегистрировано в Едином государственном реестре недвижимости, заявитель самостоятельно представляет правоустанавливающие документы на жилое помещение (для собственников жилых помещений);</w:t>
      </w:r>
    </w:p>
    <w:p w:rsidR="00D82E33">
      <w:pPr>
        <w:ind w:firstLine="708"/>
        <w:jc w:val="both"/>
      </w:pPr>
      <w:r>
        <w:rPr>
          <w:sz w:val="28"/>
        </w:rPr>
        <w:t xml:space="preserve">11) свидетельств о рождении детей (для многодетных малоимущих семей, семей, воспитывающих детей-инвалидов, и </w:t>
      </w:r>
      <w:r>
        <w:rPr>
          <w:sz w:val="28"/>
          <w:szCs w:val="28"/>
        </w:rPr>
        <w:t>семей, находящихся в социально опасном положении)</w:t>
      </w:r>
      <w:r>
        <w:rPr>
          <w:sz w:val="28"/>
        </w:rPr>
        <w:t>;</w:t>
      </w:r>
    </w:p>
    <w:p w:rsidR="00D82E33">
      <w:pPr>
        <w:spacing w:line="288" w:lineRule="atLeas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12) договора социального найма </w:t>
      </w:r>
      <w:r>
        <w:rPr>
          <w:sz w:val="28"/>
          <w:szCs w:val="28"/>
        </w:rPr>
        <w:t>жилого помещения, находящегося в муниципальной собственности города Ставрополя (для проживающих в жилых помещениях, находящихся в муниципальной собственности города Ставрополя, предоставленных во временное владение и пользование на законном основании);</w:t>
      </w:r>
      <w:r>
        <w:rPr>
          <w:color w:val="auto"/>
          <w:sz w:val="28"/>
          <w:szCs w:val="28"/>
        </w:rPr>
        <w:t xml:space="preserve"> </w:t>
      </w:r>
    </w:p>
    <w:p w:rsidR="00D82E33">
      <w:pPr>
        <w:ind w:firstLine="708"/>
        <w:jc w:val="both"/>
        <w:rPr>
          <w:sz w:val="28"/>
        </w:rPr>
      </w:pPr>
      <w:r>
        <w:rPr>
          <w:sz w:val="28"/>
          <w:szCs w:val="28"/>
        </w:rPr>
        <w:t>13) согласия на обработку персональных данных по</w:t>
      </w:r>
      <w:r>
        <w:rPr>
          <w:sz w:val="28"/>
        </w:rPr>
        <w:t xml:space="preserve"> форме согласно приложению 4 к настоящему Порядку.</w:t>
      </w:r>
    </w:p>
    <w:p w:rsidR="00D82E33">
      <w:pPr>
        <w:pStyle w:val="NormalWeb"/>
        <w:spacing w:beforeAutospacing="0" w:afterAutospacing="0" w:line="288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 Заявление и документы, указанные в подпункте 2, подпункте 3, подпункте 4, подпункте 6, подпункте 8, подпункте 9, абзаце втором подпункта 10, подпункте 11, подпункте 13 пункта 6 настоящего Порядка</w:t>
      </w:r>
      <w:r w:rsidR="000144F6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представляются заявителем или его представителем самостоятельно. </w:t>
      </w:r>
    </w:p>
    <w:p w:rsidR="00D82E33">
      <w:pPr>
        <w:pStyle w:val="NormalWeb"/>
        <w:spacing w:beforeAutospacing="0" w:afterAutospacing="0" w:line="288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Заявитель или его представитель вправе представить документы, указанные в </w:t>
      </w:r>
      <w:hyperlink r:id="rId5">
        <w:r w:rsidRPr="000144F6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 подпункте 5</w:t>
        </w:r>
      </w:hyperlink>
      <w:r w:rsidRPr="000144F6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подпункте 7, абзаце первом подпункта 10, </w:t>
      </w:r>
      <w:r>
        <w:rPr>
          <w:rStyle w:val="Hyperlink"/>
          <w:color w:val="000000"/>
          <w:sz w:val="28"/>
          <w:szCs w:val="28"/>
          <w:u w:val="none"/>
          <w:shd w:val="clear" w:color="auto" w:fill="FFFFFF"/>
        </w:rPr>
        <w:t xml:space="preserve"> </w:t>
      </w:r>
      <w:r w:rsidRPr="000144F6"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подпункте 12 пункта 6 настоящего Порядка</w:t>
      </w:r>
      <w:r w:rsidRPr="000144F6">
        <w:rPr>
          <w:sz w:val="28"/>
          <w:szCs w:val="28"/>
          <w:shd w:val="clear" w:color="auto" w:fill="FFFFFF"/>
        </w:rPr>
        <w:t>, самостоятельно</w:t>
      </w:r>
      <w:r>
        <w:rPr>
          <w:sz w:val="28"/>
          <w:szCs w:val="28"/>
          <w:shd w:val="clear" w:color="auto" w:fill="FFFFFF"/>
        </w:rPr>
        <w:t>.</w:t>
      </w:r>
    </w:p>
    <w:p w:rsidR="00D82E33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В подтверждение получения документов заявителю или его представителю выдается расписка о получении заявления об установке </w:t>
      </w:r>
      <w:r>
        <w:rPr>
          <w:sz w:val="28"/>
        </w:rPr>
        <w:t>автономных дымовых пожарных извещателей отдельным категориям граждан и прилагаемых к нему документов с указанием  перечня  документов и даты их получения по форме согласно приложению 2 к настоящему Порядку.</w:t>
      </w:r>
    </w:p>
    <w:p w:rsidR="00D82E33">
      <w:pPr>
        <w:ind w:firstLine="708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8. Комитет:</w:t>
      </w:r>
    </w:p>
    <w:p w:rsidR="00D82E33">
      <w:pPr>
        <w:ind w:firstLine="708"/>
        <w:jc w:val="both"/>
      </w:pPr>
      <w:r>
        <w:rPr>
          <w:sz w:val="28"/>
          <w:shd w:val="clear" w:color="auto" w:fill="FFFFFF"/>
        </w:rPr>
        <w:t xml:space="preserve">в течение 5 рабочих дней со дня регистрации поступившего заявления в рамках межведомственного информационного взаимодействия запрашивает документы, указанные в </w:t>
      </w:r>
      <w:hyperlink r:id="rId5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подпункте 5</w:t>
        </w:r>
      </w:hyperlink>
      <w:r>
        <w:rPr>
          <w:sz w:val="28"/>
          <w:szCs w:val="28"/>
          <w:shd w:val="clear" w:color="auto" w:fill="FFFFFF"/>
        </w:rPr>
        <w:t xml:space="preserve">, подпункте 7, абзаце первом подпункта 10, </w:t>
      </w:r>
      <w:r>
        <w:rPr>
          <w:rStyle w:val="Hyperlink"/>
          <w:rFonts w:ascii="Times New Roman" w:hAnsi="Times New Roman"/>
          <w:color w:val="000000"/>
          <w:sz w:val="28"/>
          <w:szCs w:val="28"/>
          <w:u w:val="none"/>
          <w:shd w:val="clear" w:color="auto" w:fill="FFFFFF"/>
        </w:rPr>
        <w:t>подпункте 12 пункта 6 настоящего Порядка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hd w:val="clear" w:color="auto" w:fill="FFFFFF"/>
        </w:rPr>
        <w:t xml:space="preserve">в </w:t>
      </w:r>
      <w:r>
        <w:rPr>
          <w:rStyle w:val="Strong"/>
          <w:b w:val="0"/>
          <w:sz w:val="28"/>
          <w:szCs w:val="28"/>
          <w:shd w:val="clear" w:color="auto" w:fill="FFFFFF"/>
        </w:rPr>
        <w:t xml:space="preserve"> уполномоченных органах</w:t>
      </w:r>
      <w:r>
        <w:rPr>
          <w:rStyle w:val="Strong"/>
          <w:b w:val="0"/>
          <w:shd w:val="clear" w:color="auto" w:fill="FFFFFF"/>
        </w:rPr>
        <w:t>;</w:t>
      </w:r>
    </w:p>
    <w:p w:rsidR="00D82E33">
      <w:pPr>
        <w:ind w:firstLine="709"/>
        <w:jc w:val="both"/>
        <w:rPr>
          <w:sz w:val="28"/>
          <w:highlight w:val="white"/>
        </w:rPr>
      </w:pPr>
      <w:r>
        <w:rPr>
          <w:sz w:val="28"/>
        </w:rPr>
        <w:t xml:space="preserve">в течение 10 рабочих дней со дня регистрации поступившего заявления организует проведение комиссионного </w:t>
      </w:r>
      <w:r>
        <w:rPr>
          <w:sz w:val="28"/>
          <w:highlight w:val="white"/>
        </w:rPr>
        <w:t>осмотра жилого помещения, указанного в заявлении, по результатам которого составляет акт осмотра жилого помещения по форме согласно приложению 3 к настоящему Порядку;</w:t>
      </w:r>
    </w:p>
    <w:p w:rsidR="00D82E33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принимает решение об установке (отказе в установке) пожарных извещателей;</w:t>
      </w:r>
    </w:p>
    <w:p w:rsidR="00D82E33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обеспечивает</w:t>
      </w:r>
      <w:r>
        <w:rPr>
          <w:sz w:val="28"/>
        </w:rPr>
        <w:t xml:space="preserve"> установку пожарных извещателей;</w:t>
      </w:r>
    </w:p>
    <w:p w:rsidR="00D82E33">
      <w:pPr>
        <w:ind w:firstLine="709"/>
        <w:jc w:val="both"/>
        <w:rPr>
          <w:sz w:val="28"/>
        </w:rPr>
      </w:pPr>
      <w:r>
        <w:rPr>
          <w:sz w:val="28"/>
        </w:rPr>
        <w:t xml:space="preserve">формирует базу данных лиц, которым установлены пожарные </w:t>
      </w:r>
      <w:r>
        <w:rPr>
          <w:sz w:val="28"/>
        </w:rPr>
        <w:t>извещатели</w:t>
      </w:r>
      <w:r>
        <w:rPr>
          <w:sz w:val="28"/>
        </w:rPr>
        <w:t xml:space="preserve"> в соответствии с настоящим Порядком.</w:t>
      </w:r>
    </w:p>
    <w:p w:rsidR="00D82E33">
      <w:pPr>
        <w:ind w:firstLine="709"/>
        <w:jc w:val="both"/>
        <w:rPr>
          <w:sz w:val="28"/>
        </w:rPr>
      </w:pPr>
      <w:r>
        <w:rPr>
          <w:sz w:val="28"/>
        </w:rPr>
        <w:t>9. Решение об установке (отказе в установке) пожарных извещателей принимается Комитетом в течение 10 рабочих дней со дня составления акта осмотра жилого помещения.</w:t>
      </w:r>
    </w:p>
    <w:p w:rsidR="00D82E33">
      <w:pPr>
        <w:ind w:firstLine="709"/>
        <w:jc w:val="both"/>
        <w:rPr>
          <w:sz w:val="28"/>
        </w:rPr>
      </w:pPr>
      <w:r>
        <w:rPr>
          <w:sz w:val="28"/>
        </w:rPr>
        <w:t xml:space="preserve">О принятом решении Комитет уведомляет заявителя в течение </w:t>
      </w:r>
      <w:r w:rsidR="000144F6">
        <w:rPr>
          <w:sz w:val="28"/>
        </w:rPr>
        <w:br/>
      </w:r>
      <w:r>
        <w:rPr>
          <w:sz w:val="28"/>
        </w:rPr>
        <w:t>5 рабочих дней со дня его принятия одним из способов, указанных в заявлении.</w:t>
      </w:r>
    </w:p>
    <w:p w:rsidR="00D82E33">
      <w:pPr>
        <w:ind w:firstLine="709"/>
        <w:jc w:val="both"/>
        <w:rPr>
          <w:sz w:val="28"/>
        </w:rPr>
      </w:pPr>
      <w:r>
        <w:rPr>
          <w:sz w:val="28"/>
        </w:rPr>
        <w:t>10. Решение об отказе в установке пожарных извещателей принимается в случаях:</w:t>
      </w:r>
    </w:p>
    <w:p w:rsidR="00D82E33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подтвержден</w:t>
      </w:r>
      <w:r w:rsidR="00AB39BE">
        <w:rPr>
          <w:color w:val="auto"/>
          <w:sz w:val="28"/>
        </w:rPr>
        <w:t>и</w:t>
      </w:r>
      <w:r>
        <w:rPr>
          <w:color w:val="auto"/>
          <w:sz w:val="28"/>
        </w:rPr>
        <w:t>я</w:t>
      </w:r>
      <w:r w:rsidR="006307C1">
        <w:rPr>
          <w:color w:val="auto"/>
          <w:sz w:val="28"/>
        </w:rPr>
        <w:t xml:space="preserve"> факта установки пожарных извещателей заявителю в течение не менее трех лет до дня подачи заявления;</w:t>
      </w:r>
    </w:p>
    <w:p w:rsidR="00D82E33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представления недостоверных сведений и (или) неполного комплекта документов, предусмотренных пунктом 6 настоящего Порядка;</w:t>
      </w:r>
    </w:p>
    <w:p w:rsidR="00D82E33">
      <w:pPr>
        <w:ind w:firstLine="709"/>
        <w:jc w:val="both"/>
        <w:rPr>
          <w:sz w:val="28"/>
        </w:rPr>
      </w:pPr>
      <w:r>
        <w:rPr>
          <w:sz w:val="28"/>
        </w:rPr>
        <w:t>несоответствия заявителя категориям граждан, указанным в пункте 2 настоящего Порядка;</w:t>
      </w:r>
    </w:p>
    <w:p w:rsidR="00D82E33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неподтверждения</w:t>
      </w:r>
      <w:r>
        <w:rPr>
          <w:color w:val="auto"/>
          <w:sz w:val="28"/>
        </w:rPr>
        <w:t xml:space="preserve"> факта постоянного проживания на территории города Ставрополя;</w:t>
      </w:r>
    </w:p>
    <w:p w:rsidR="00D82E33">
      <w:pPr>
        <w:ind w:firstLine="709"/>
        <w:jc w:val="both"/>
        <w:rPr>
          <w:sz w:val="28"/>
        </w:rPr>
      </w:pPr>
      <w:r>
        <w:rPr>
          <w:sz w:val="28"/>
        </w:rPr>
        <w:t xml:space="preserve">отсутствия у заявителя права собственности на жилое помещение, права владения и пользования на законном основании жилым помещением, находящимся в муниципальной собственности города Ставрополя,  указанным в заявлении. </w:t>
      </w:r>
    </w:p>
    <w:p w:rsidR="00D82E33">
      <w:pPr>
        <w:ind w:firstLine="709"/>
        <w:jc w:val="both"/>
        <w:rPr>
          <w:sz w:val="28"/>
        </w:rPr>
      </w:pPr>
      <w:r>
        <w:rPr>
          <w:sz w:val="28"/>
        </w:rPr>
        <w:t xml:space="preserve">11. Установка пожарных извещателей осуществляется в течение </w:t>
      </w:r>
      <w:r w:rsidR="00D824A5">
        <w:rPr>
          <w:sz w:val="28"/>
        </w:rPr>
        <w:br/>
      </w:r>
      <w:r w:rsidR="000144F6">
        <w:rPr>
          <w:sz w:val="28"/>
        </w:rPr>
        <w:t>60</w:t>
      </w:r>
      <w:r>
        <w:rPr>
          <w:sz w:val="28"/>
        </w:rPr>
        <w:t xml:space="preserve"> рабочих дней со дня принятия</w:t>
      </w:r>
      <w:r>
        <w:rPr>
          <w:color w:val="FB290D"/>
          <w:sz w:val="28"/>
        </w:rPr>
        <w:t xml:space="preserve"> </w:t>
      </w:r>
      <w:r>
        <w:rPr>
          <w:sz w:val="28"/>
        </w:rPr>
        <w:t>Комитетом решения об установке пожарных извещателей.</w:t>
      </w:r>
    </w:p>
    <w:p w:rsidR="00D82E33">
      <w:pPr>
        <w:ind w:firstLine="709"/>
        <w:jc w:val="both"/>
        <w:rPr>
          <w:sz w:val="28"/>
        </w:rPr>
      </w:pPr>
      <w:r>
        <w:rPr>
          <w:sz w:val="28"/>
        </w:rPr>
        <w:t xml:space="preserve">12. Расчет количества устанавливаемых пожарных извещателей в жилом помещении определяется в соответствии с инструкцией </w:t>
      </w:r>
      <w:r>
        <w:rPr>
          <w:sz w:val="28"/>
        </w:rPr>
        <w:br/>
        <w:t xml:space="preserve">завода-изготовителя пожарного </w:t>
      </w:r>
      <w:r>
        <w:rPr>
          <w:sz w:val="28"/>
        </w:rPr>
        <w:t>извещателя</w:t>
      </w:r>
      <w:r>
        <w:rPr>
          <w:sz w:val="28"/>
        </w:rPr>
        <w:t>.</w:t>
      </w:r>
    </w:p>
    <w:p w:rsidR="00D82E33">
      <w:pPr>
        <w:ind w:firstLine="709"/>
        <w:jc w:val="both"/>
        <w:rPr>
          <w:sz w:val="28"/>
        </w:rPr>
      </w:pPr>
      <w:r>
        <w:rPr>
          <w:sz w:val="28"/>
        </w:rPr>
        <w:t xml:space="preserve">13. Установленные пожарные </w:t>
      </w:r>
      <w:r>
        <w:rPr>
          <w:sz w:val="28"/>
        </w:rPr>
        <w:t>извещатели</w:t>
      </w:r>
      <w:r>
        <w:rPr>
          <w:sz w:val="28"/>
        </w:rPr>
        <w:t xml:space="preserve"> передаются в собственность гражданам на основании акта приема-передачи автономных пожарных извещателей по форме согласно приложению 5 к настоящему Порядку.</w:t>
      </w:r>
    </w:p>
    <w:p w:rsidR="00D82E33">
      <w:pPr>
        <w:ind w:firstLine="709"/>
        <w:jc w:val="both"/>
        <w:rPr>
          <w:sz w:val="28"/>
        </w:rPr>
      </w:pPr>
      <w:r>
        <w:rPr>
          <w:sz w:val="28"/>
        </w:rPr>
        <w:t>14. Ремонт и обслуживание установленных пожарных извещателей по истечении гарантийного срока, установленного заводом-изготовителем, проводятся гражданами собственными силами за свой счет.</w:t>
      </w:r>
    </w:p>
    <w:p w:rsidR="00D82E33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15. Ответственность за сохранность установленных пожарных извещателей в течение </w:t>
      </w:r>
      <w:r w:rsidR="00D824A5">
        <w:rPr>
          <w:sz w:val="28"/>
          <w:highlight w:val="white"/>
        </w:rPr>
        <w:t xml:space="preserve">гарантийного </w:t>
      </w:r>
      <w:r>
        <w:rPr>
          <w:sz w:val="28"/>
          <w:highlight w:val="white"/>
        </w:rPr>
        <w:t xml:space="preserve">срока службы, установленного </w:t>
      </w:r>
      <w:r>
        <w:rPr>
          <w:sz w:val="28"/>
          <w:highlight w:val="white"/>
        </w:rPr>
        <w:br/>
        <w:t>заводом-изготовителем, возлагается на граждан.</w:t>
      </w:r>
    </w:p>
    <w:p w:rsidR="00D82E33">
      <w:pPr>
        <w:spacing w:line="240" w:lineRule="exact"/>
        <w:ind w:left="5953"/>
        <w:jc w:val="both"/>
        <w:outlineLvl w:val="1"/>
        <w:rPr>
          <w:sz w:val="28"/>
        </w:rPr>
      </w:pPr>
    </w:p>
    <w:p w:rsidR="00D82E33">
      <w:pPr>
        <w:spacing w:line="240" w:lineRule="exact"/>
        <w:ind w:left="5953"/>
        <w:jc w:val="both"/>
        <w:outlineLvl w:val="1"/>
        <w:rPr>
          <w:sz w:val="28"/>
        </w:rPr>
      </w:pPr>
    </w:p>
    <w:p w:rsidR="00D82E33">
      <w:pPr>
        <w:spacing w:line="240" w:lineRule="exact"/>
        <w:ind w:left="5953"/>
        <w:jc w:val="both"/>
        <w:outlineLvl w:val="1"/>
        <w:rPr>
          <w:sz w:val="28"/>
        </w:rPr>
      </w:pPr>
    </w:p>
    <w:p w:rsidR="00D82E33">
      <w:pPr>
        <w:spacing w:line="240" w:lineRule="exact"/>
        <w:jc w:val="both"/>
        <w:outlineLvl w:val="1"/>
        <w:rPr>
          <w:sz w:val="28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567" w:bottom="851" w:left="1985" w:header="708" w:footer="708" w:gutter="0"/>
          <w:cols w:space="720"/>
          <w:formProt w:val="0"/>
          <w:titlePg/>
          <w:docGrid w:linePitch="360"/>
        </w:sectPr>
      </w:pPr>
      <w:r>
        <w:rPr>
          <w:sz w:val="28"/>
        </w:rPr>
        <w:t xml:space="preserve">                                      ______________________                                               </w:t>
      </w:r>
    </w:p>
    <w:p w:rsidR="002355B1" w:rsidP="002355B1">
      <w:pPr>
        <w:spacing w:line="240" w:lineRule="exact"/>
        <w:ind w:left="5953"/>
        <w:jc w:val="both"/>
        <w:outlineLvl w:val="1"/>
        <w:rPr>
          <w:sz w:val="28"/>
        </w:rPr>
      </w:pPr>
      <w:r>
        <w:rPr>
          <w:sz w:val="28"/>
        </w:rPr>
        <w:t>Приложение 1</w:t>
      </w:r>
    </w:p>
    <w:p w:rsidR="002355B1" w:rsidP="00D35BAD">
      <w:pPr>
        <w:spacing w:line="240" w:lineRule="exact"/>
        <w:ind w:left="5953"/>
        <w:jc w:val="both"/>
        <w:outlineLvl w:val="1"/>
        <w:rPr>
          <w:sz w:val="28"/>
        </w:rPr>
      </w:pPr>
      <w:r>
        <w:rPr>
          <w:sz w:val="28"/>
        </w:rPr>
        <w:t>к Порядку предоставления</w:t>
      </w:r>
      <w:r w:rsidR="00D35BAD">
        <w:rPr>
          <w:sz w:val="28"/>
        </w:rPr>
        <w:br/>
      </w:r>
      <w:r>
        <w:rPr>
          <w:sz w:val="28"/>
        </w:rPr>
        <w:t>дополнительных мер социальной поддержки отдельны</w:t>
      </w:r>
      <w:r w:rsidR="00845945">
        <w:rPr>
          <w:sz w:val="28"/>
        </w:rPr>
        <w:t>м</w:t>
      </w:r>
      <w:r>
        <w:rPr>
          <w:sz w:val="28"/>
        </w:rPr>
        <w:t xml:space="preserve"> категори</w:t>
      </w:r>
      <w:r w:rsidR="00845945">
        <w:rPr>
          <w:sz w:val="28"/>
        </w:rPr>
        <w:t>ям</w:t>
      </w:r>
      <w:r>
        <w:rPr>
          <w:sz w:val="28"/>
        </w:rPr>
        <w:t xml:space="preserve"> граждан в виде установки автономных дымовых пожарных извещателей</w:t>
      </w:r>
    </w:p>
    <w:p w:rsidR="002355B1" w:rsidP="002355B1">
      <w:pPr>
        <w:spacing w:line="240" w:lineRule="exact"/>
        <w:ind w:firstLine="4678"/>
        <w:jc w:val="right"/>
        <w:rPr>
          <w:sz w:val="28"/>
        </w:rPr>
      </w:pPr>
    </w:p>
    <w:p w:rsidR="002355B1" w:rsidP="002355B1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Форма</w:t>
      </w:r>
    </w:p>
    <w:p w:rsidR="002355B1" w:rsidP="002355B1">
      <w:pPr>
        <w:ind w:firstLine="709"/>
        <w:jc w:val="both"/>
        <w:outlineLvl w:val="0"/>
        <w:rPr>
          <w:sz w:val="28"/>
        </w:rPr>
      </w:pPr>
    </w:p>
    <w:p w:rsidR="002355B1" w:rsidP="002355B1">
      <w:pPr>
        <w:ind w:firstLine="709"/>
        <w:jc w:val="both"/>
        <w:outlineLvl w:val="0"/>
        <w:rPr>
          <w:sz w:val="28"/>
        </w:rPr>
      </w:pPr>
    </w:p>
    <w:p w:rsidR="002355B1" w:rsidP="002355B1">
      <w:pPr>
        <w:ind w:left="3969"/>
        <w:jc w:val="both"/>
        <w:outlineLvl w:val="0"/>
        <w:rPr>
          <w:sz w:val="28"/>
        </w:rPr>
      </w:pPr>
      <w:r>
        <w:rPr>
          <w:sz w:val="28"/>
        </w:rPr>
        <w:t>В комитет по делам гражданской обороны и чрезвычайным ситуациям администрации города Ставрополя</w:t>
      </w:r>
    </w:p>
    <w:p w:rsidR="002355B1" w:rsidP="002355B1">
      <w:pPr>
        <w:ind w:firstLine="709"/>
        <w:jc w:val="both"/>
        <w:outlineLvl w:val="0"/>
        <w:rPr>
          <w:sz w:val="28"/>
        </w:rPr>
      </w:pPr>
    </w:p>
    <w:p w:rsidR="002355B1" w:rsidP="002355B1">
      <w:pPr>
        <w:spacing w:line="240" w:lineRule="exact"/>
        <w:ind w:firstLine="709"/>
        <w:jc w:val="center"/>
        <w:outlineLvl w:val="0"/>
        <w:rPr>
          <w:sz w:val="28"/>
        </w:rPr>
      </w:pPr>
      <w:r>
        <w:rPr>
          <w:sz w:val="28"/>
        </w:rPr>
        <w:t xml:space="preserve">ЗАЯВЛЕНИЕ № ____ </w:t>
      </w:r>
      <w:r>
        <w:rPr>
          <w:sz w:val="28"/>
        </w:rPr>
        <w:t>от</w:t>
      </w:r>
      <w:r>
        <w:rPr>
          <w:sz w:val="28"/>
        </w:rPr>
        <w:t xml:space="preserve"> ___________</w:t>
      </w:r>
    </w:p>
    <w:p w:rsidR="002355B1" w:rsidP="002355B1">
      <w:pPr>
        <w:spacing w:line="240" w:lineRule="exact"/>
        <w:ind w:firstLine="709"/>
        <w:jc w:val="center"/>
        <w:outlineLvl w:val="0"/>
        <w:rPr>
          <w:sz w:val="28"/>
        </w:rPr>
      </w:pPr>
      <w:r>
        <w:rPr>
          <w:sz w:val="28"/>
        </w:rPr>
        <w:t>об установке автономных дымовых пожарных извещателей отдельным категориям граждан</w:t>
      </w:r>
    </w:p>
    <w:p w:rsidR="002355B1" w:rsidP="002355B1">
      <w:pPr>
        <w:ind w:firstLine="709"/>
        <w:jc w:val="both"/>
        <w:outlineLvl w:val="0"/>
        <w:rPr>
          <w:sz w:val="28"/>
        </w:rPr>
      </w:pPr>
    </w:p>
    <w:p w:rsidR="002355B1" w:rsidP="002355B1">
      <w:pPr>
        <w:jc w:val="both"/>
        <w:outlineLvl w:val="0"/>
        <w:rPr>
          <w:sz w:val="28"/>
        </w:rPr>
      </w:pPr>
      <w:r>
        <w:rPr>
          <w:sz w:val="28"/>
        </w:rPr>
        <w:t>Я, _______________________________________________________________,</w:t>
      </w:r>
    </w:p>
    <w:p w:rsidR="002355B1" w:rsidP="002355B1">
      <w:pPr>
        <w:jc w:val="center"/>
        <w:outlineLvl w:val="0"/>
        <w:rPr>
          <w:sz w:val="20"/>
        </w:rPr>
      </w:pPr>
      <w:r>
        <w:rPr>
          <w:sz w:val="20"/>
        </w:rPr>
        <w:t>(фамилия, имя, отчество (при наличии) заявителя полностью)</w:t>
      </w:r>
    </w:p>
    <w:p w:rsidR="002355B1" w:rsidP="002355B1">
      <w:pPr>
        <w:jc w:val="both"/>
        <w:outlineLvl w:val="0"/>
        <w:rPr>
          <w:sz w:val="28"/>
        </w:rPr>
      </w:pPr>
      <w:r>
        <w:rPr>
          <w:sz w:val="28"/>
        </w:rPr>
        <w:t>проживающий</w:t>
      </w:r>
      <w:r>
        <w:rPr>
          <w:sz w:val="28"/>
        </w:rPr>
        <w:t xml:space="preserve"> (</w:t>
      </w:r>
      <w:r>
        <w:rPr>
          <w:sz w:val="28"/>
        </w:rPr>
        <w:t>ая</w:t>
      </w:r>
      <w:r>
        <w:rPr>
          <w:sz w:val="28"/>
        </w:rPr>
        <w:t xml:space="preserve">) </w:t>
      </w:r>
      <w:r>
        <w:rPr>
          <w:sz w:val="28"/>
        </w:rPr>
        <w:t xml:space="preserve"> в городе Ставрополе по адресу:</w:t>
      </w:r>
      <w:r w:rsidR="00D35BAD">
        <w:rPr>
          <w:sz w:val="28"/>
        </w:rPr>
        <w:t>_______</w:t>
      </w:r>
      <w:r>
        <w:rPr>
          <w:sz w:val="28"/>
        </w:rPr>
        <w:t>_______________</w:t>
      </w:r>
    </w:p>
    <w:p w:rsidR="00845945" w:rsidP="002355B1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2355B1" w:rsidP="002355B1">
      <w:pPr>
        <w:jc w:val="both"/>
        <w:outlineLvl w:val="0"/>
        <w:rPr>
          <w:sz w:val="28"/>
        </w:rPr>
      </w:pPr>
      <w:r>
        <w:rPr>
          <w:sz w:val="28"/>
        </w:rPr>
        <w:t>тел. __________________,</w:t>
      </w:r>
    </w:p>
    <w:p w:rsidR="002355B1" w:rsidP="002355B1">
      <w:pPr>
        <w:jc w:val="both"/>
        <w:outlineLvl w:val="0"/>
        <w:rPr>
          <w:sz w:val="28"/>
        </w:rPr>
      </w:pPr>
      <w:r>
        <w:rPr>
          <w:sz w:val="28"/>
        </w:rPr>
        <w:t>электронный адрес _____________ (по желанию).</w:t>
      </w:r>
    </w:p>
    <w:p w:rsidR="002355B1" w:rsidP="002355B1">
      <w:pPr>
        <w:jc w:val="both"/>
        <w:outlineLvl w:val="0"/>
        <w:rPr>
          <w:sz w:val="28"/>
        </w:rPr>
      </w:pPr>
    </w:p>
    <w:tbl>
      <w:tblPr>
        <w:tblStyle w:val="TableNormal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1814"/>
        <w:gridCol w:w="3458"/>
      </w:tblGrid>
      <w:tr w:rsidTr="003F0605">
        <w:tblPrEx>
          <w:tblW w:w="0" w:type="auto"/>
          <w:tblInd w:w="62" w:type="dxa"/>
          <w:tblLayout w:type="fixed"/>
          <w:tblLook w:val="04A0"/>
        </w:tblPrEx>
        <w:trPr>
          <w:trHeight w:val="244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B1" w:rsidP="003F0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паспорт или иной документ, удостоверяющий личность заявителя</w:t>
            </w:r>
          </w:p>
          <w:p w:rsidR="002355B1" w:rsidP="003F0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(нужное подчеркнуть)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B1" w:rsidP="003F0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B1" w:rsidP="003F0605">
            <w:pPr>
              <w:ind w:firstLine="709"/>
              <w:rPr>
                <w:sz w:val="10"/>
              </w:rPr>
            </w:pPr>
          </w:p>
        </w:tc>
      </w:tr>
      <w:tr w:rsidTr="003F0605">
        <w:tblPrEx>
          <w:tblW w:w="0" w:type="auto"/>
          <w:tblInd w:w="62" w:type="dxa"/>
          <w:tblLayout w:type="fixed"/>
          <w:tblLook w:val="04A0"/>
        </w:tblPrEx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B1" w:rsidP="003F060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B1" w:rsidP="003F0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серия, номер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B1" w:rsidP="003F0605">
            <w:pPr>
              <w:ind w:firstLine="709"/>
              <w:rPr>
                <w:sz w:val="10"/>
              </w:rPr>
            </w:pPr>
          </w:p>
        </w:tc>
      </w:tr>
      <w:tr w:rsidTr="003F0605">
        <w:tblPrEx>
          <w:tblW w:w="0" w:type="auto"/>
          <w:tblInd w:w="62" w:type="dxa"/>
          <w:tblLayout w:type="fixed"/>
          <w:tblLook w:val="04A0"/>
        </w:tblPrEx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B1" w:rsidP="003F060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B1" w:rsidP="003F0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выдачи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B1" w:rsidP="003F0605">
            <w:pPr>
              <w:ind w:firstLine="709"/>
              <w:rPr>
                <w:sz w:val="10"/>
              </w:rPr>
            </w:pPr>
          </w:p>
        </w:tc>
      </w:tr>
      <w:tr w:rsidTr="003F0605">
        <w:tblPrEx>
          <w:tblW w:w="0" w:type="auto"/>
          <w:tblInd w:w="62" w:type="dxa"/>
          <w:tblLayout w:type="fixed"/>
          <w:tblLook w:val="04A0"/>
        </w:tblPrEx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B1" w:rsidP="003F0605"/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B1" w:rsidP="003F0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кем </w:t>
            </w:r>
            <w:r>
              <w:rPr>
                <w:sz w:val="22"/>
              </w:rPr>
              <w:t>выдан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5B1" w:rsidP="003F0605">
            <w:pPr>
              <w:ind w:firstLine="709"/>
              <w:rPr>
                <w:sz w:val="10"/>
              </w:rPr>
            </w:pPr>
          </w:p>
        </w:tc>
      </w:tr>
    </w:tbl>
    <w:p w:rsidR="002355B1" w:rsidP="002355B1">
      <w:pPr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рошу установить автономные дымовые пожарные </w:t>
      </w:r>
      <w:r>
        <w:rPr>
          <w:sz w:val="28"/>
        </w:rPr>
        <w:t>извещатели</w:t>
      </w:r>
      <w:r>
        <w:rPr>
          <w:sz w:val="28"/>
        </w:rPr>
        <w:t xml:space="preserve"> мне,</w:t>
      </w:r>
      <w:r>
        <w:rPr>
          <w:sz w:val="28"/>
        </w:rPr>
        <w:t xml:space="preserve"> как гражданину из числа (отметить </w:t>
      </w:r>
      <w:r>
        <w:rPr>
          <w:sz w:val="28"/>
        </w:rPr>
        <w:t>нужное</w:t>
      </w:r>
      <w:r>
        <w:rPr>
          <w:sz w:val="28"/>
        </w:rPr>
        <w:t>):</w:t>
      </w:r>
    </w:p>
    <w:p w:rsidR="002355B1" w:rsidP="002355B1">
      <w:pPr>
        <w:ind w:left="709"/>
        <w:jc w:val="both"/>
        <w:rPr>
          <w:sz w:val="28"/>
        </w:rPr>
      </w:pPr>
      <w:r>
        <w:rPr>
          <w:sz w:val="28"/>
        </w:rPr>
        <w:t>многодетных малоимущих семей;</w:t>
      </w:r>
    </w:p>
    <w:p w:rsidR="002355B1" w:rsidP="002355B1">
      <w:pPr>
        <w:ind w:left="709"/>
        <w:jc w:val="both"/>
        <w:rPr>
          <w:sz w:val="28"/>
        </w:rPr>
      </w:pPr>
      <w:r>
        <w:rPr>
          <w:sz w:val="28"/>
        </w:rPr>
        <w:t>семей, находящихся в социально опасном положении;</w:t>
      </w:r>
    </w:p>
    <w:p w:rsidR="002355B1" w:rsidP="002355B1">
      <w:pPr>
        <w:ind w:left="709"/>
        <w:jc w:val="both"/>
        <w:rPr>
          <w:sz w:val="28"/>
        </w:rPr>
      </w:pPr>
      <w:r>
        <w:rPr>
          <w:sz w:val="28"/>
        </w:rPr>
        <w:t>семей, воспитывающих детей-инвалидов;</w:t>
      </w:r>
    </w:p>
    <w:p w:rsidR="002355B1" w:rsidP="002355B1">
      <w:pPr>
        <w:ind w:left="709"/>
        <w:jc w:val="both"/>
        <w:rPr>
          <w:sz w:val="28"/>
        </w:rPr>
      </w:pPr>
      <w:r>
        <w:rPr>
          <w:sz w:val="28"/>
        </w:rPr>
        <w:t>ветеранов Великой Отечественной войны;</w:t>
      </w:r>
    </w:p>
    <w:p w:rsidR="002355B1" w:rsidP="002355B1">
      <w:pPr>
        <w:jc w:val="both"/>
        <w:rPr>
          <w:sz w:val="28"/>
        </w:rPr>
      </w:pPr>
      <w:r>
        <w:rPr>
          <w:sz w:val="28"/>
        </w:rPr>
        <w:t xml:space="preserve">      </w:t>
      </w:r>
      <w:r w:rsidR="00A920B4">
        <w:rPr>
          <w:sz w:val="28"/>
        </w:rPr>
        <w:t xml:space="preserve">   </w:t>
      </w:r>
      <w:r>
        <w:rPr>
          <w:sz w:val="28"/>
        </w:rPr>
        <w:t xml:space="preserve"> членов семьи погибших (умерших) инвалидов Великой Отечественной войны и участников Великой Отечественной войны по адресу:</w:t>
      </w:r>
    </w:p>
    <w:p w:rsidR="002355B1" w:rsidP="002355B1">
      <w:pPr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2355B1" w:rsidP="002355B1">
      <w:pPr>
        <w:jc w:val="center"/>
        <w:outlineLvl w:val="0"/>
        <w:rPr>
          <w:sz w:val="20"/>
        </w:rPr>
      </w:pPr>
      <w:r>
        <w:rPr>
          <w:sz w:val="20"/>
        </w:rPr>
        <w:t xml:space="preserve">(адрес </w:t>
      </w:r>
      <w:r w:rsidR="00A920B4">
        <w:rPr>
          <w:sz w:val="20"/>
        </w:rPr>
        <w:t xml:space="preserve">жилого помещения </w:t>
      </w:r>
      <w:r>
        <w:rPr>
          <w:sz w:val="20"/>
        </w:rPr>
        <w:t xml:space="preserve"> с указанием индекса)</w:t>
      </w:r>
    </w:p>
    <w:p w:rsidR="002355B1" w:rsidP="002355B1">
      <w:pPr>
        <w:ind w:firstLine="708"/>
        <w:jc w:val="both"/>
        <w:rPr>
          <w:sz w:val="28"/>
        </w:rPr>
      </w:pPr>
      <w:r>
        <w:rPr>
          <w:sz w:val="28"/>
        </w:rPr>
        <w:t>Для установки пожарных извещателей представляю следующие документы:</w:t>
      </w:r>
    </w:p>
    <w:p w:rsidR="002355B1" w:rsidP="002355B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ge">
                  <wp:posOffset>320675</wp:posOffset>
                </wp:positionV>
                <wp:extent cx="314325" cy="314325"/>
                <wp:effectExtent l="0" t="0" r="9525" b="9525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4325" cy="3143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rect l="OXMLTextRectL" t="OXMLTextRectT" r="OXMLTextRectR" b="OXMLTextRectB"/>
                          <a:pathLst>
                            <a:path fill="norm" h="21600" w="21600" stroke="1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355B1" w:rsidP="002355B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Picture 4" o:spid="_x0000_s1026" style="width:24.75pt;height:24.75pt;margin-top:25.25pt;margin-left:178pt;mso-position-vertical-relative:page;mso-wrap-distance-bottom:0;mso-wrap-distance-left:9pt;mso-wrap-distance-right:9pt;mso-wrap-distance-top:0;position:absolute;v-text-anchor:top;z-index:251660288" coordsize="21600,21600" path="m,l,21600l,21600l21600,21600l21600,21600l21600,xe" fillcolor="white" stroked="f">
                <v:textbox>
                  <w:txbxContent>
                    <w:p w:rsidR="002355B1" w:rsidP="002355B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____________________________________________________________________________________________________________________________________</w:t>
      </w:r>
    </w:p>
    <w:p w:rsidR="002355B1" w:rsidP="002355B1">
      <w:pPr>
        <w:ind w:firstLine="709"/>
        <w:jc w:val="both"/>
        <w:rPr>
          <w:sz w:val="28"/>
        </w:rPr>
      </w:pPr>
    </w:p>
    <w:p w:rsidR="002355B1" w:rsidP="002355B1">
      <w:pPr>
        <w:ind w:firstLine="708"/>
        <w:jc w:val="both"/>
        <w:outlineLvl w:val="0"/>
        <w:rPr>
          <w:sz w:val="28"/>
        </w:rPr>
      </w:pPr>
      <w:r>
        <w:rPr>
          <w:sz w:val="28"/>
        </w:rPr>
        <w:t>Достоверность представленных сведений я и члены моей семьи  подтвержда</w:t>
      </w:r>
      <w:r>
        <w:rPr>
          <w:sz w:val="28"/>
        </w:rPr>
        <w:t>ю(</w:t>
      </w:r>
      <w:r>
        <w:rPr>
          <w:sz w:val="28"/>
        </w:rPr>
        <w:t>ем) и даю(ем) согласие на обработку персональных данных</w:t>
      </w:r>
      <w:r>
        <w:t xml:space="preserve"> </w:t>
      </w:r>
      <w:r>
        <w:rPr>
          <w:sz w:val="28"/>
        </w:rPr>
        <w:t>в соответствии с Федеральным законом от 27 июля 2006 г. № 152-ФЗ</w:t>
      </w:r>
      <w:r w:rsidR="00D35BAD">
        <w:rPr>
          <w:sz w:val="28"/>
        </w:rPr>
        <w:br/>
      </w:r>
      <w:r>
        <w:rPr>
          <w:sz w:val="28"/>
        </w:rPr>
        <w:t xml:space="preserve"> «О персональных данных».</w:t>
      </w:r>
    </w:p>
    <w:p w:rsidR="002355B1" w:rsidP="002355B1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Прошу уведомить меня о принятом решении посредством телефонной, почтовой, электронной связи (</w:t>
      </w:r>
      <w:r>
        <w:rPr>
          <w:sz w:val="28"/>
        </w:rPr>
        <w:t>нужное</w:t>
      </w:r>
      <w:r>
        <w:rPr>
          <w:sz w:val="28"/>
        </w:rPr>
        <w:t xml:space="preserve"> подчеркнуть).</w:t>
      </w:r>
    </w:p>
    <w:p w:rsidR="002355B1" w:rsidP="002355B1">
      <w:pPr>
        <w:ind w:firstLine="709"/>
        <w:jc w:val="both"/>
        <w:outlineLvl w:val="0"/>
        <w:rPr>
          <w:sz w:val="28"/>
        </w:rPr>
      </w:pPr>
    </w:p>
    <w:p w:rsidR="002355B1" w:rsidP="002355B1">
      <w:pPr>
        <w:jc w:val="both"/>
        <w:outlineLvl w:val="0"/>
        <w:rPr>
          <w:sz w:val="28"/>
        </w:rPr>
      </w:pPr>
      <w:r>
        <w:rPr>
          <w:sz w:val="28"/>
        </w:rPr>
        <w:t xml:space="preserve">«___» ___________ 20__ г.                          ______________________________ </w:t>
      </w:r>
    </w:p>
    <w:p w:rsidR="002355B1" w:rsidP="002355B1">
      <w:pPr>
        <w:jc w:val="both"/>
        <w:outlineLvl w:val="0"/>
        <w:rPr>
          <w:sz w:val="20"/>
        </w:rPr>
      </w:pPr>
      <w:r>
        <w:rPr>
          <w:sz w:val="28"/>
        </w:rPr>
        <w:t xml:space="preserve">                                                                           </w:t>
      </w:r>
      <w:r>
        <w:t>(</w:t>
      </w:r>
      <w:r>
        <w:rPr>
          <w:sz w:val="20"/>
        </w:rPr>
        <w:t>подпись заявителя или его представителя)</w:t>
      </w:r>
    </w:p>
    <w:p w:rsidR="002355B1" w:rsidP="002355B1">
      <w:pPr>
        <w:ind w:firstLine="708"/>
        <w:jc w:val="both"/>
        <w:outlineLvl w:val="1"/>
        <w:rPr>
          <w:sz w:val="28"/>
        </w:rPr>
      </w:pPr>
      <w:r>
        <w:rPr>
          <w:sz w:val="28"/>
        </w:rPr>
        <w:t>Члены семьи:</w:t>
      </w:r>
    </w:p>
    <w:p w:rsidR="002355B1" w:rsidP="002355B1">
      <w:pPr>
        <w:outlineLvl w:val="1"/>
        <w:rPr>
          <w:sz w:val="28"/>
        </w:rPr>
      </w:pPr>
      <w:r>
        <w:rPr>
          <w:sz w:val="28"/>
        </w:rPr>
        <w:t xml:space="preserve">____________________________________________  </w:t>
      </w:r>
      <w:r w:rsidR="00845945">
        <w:rPr>
          <w:sz w:val="28"/>
        </w:rPr>
        <w:t xml:space="preserve"> </w:t>
      </w:r>
      <w:r>
        <w:rPr>
          <w:sz w:val="28"/>
        </w:rPr>
        <w:t xml:space="preserve">  ____________________</w:t>
      </w:r>
    </w:p>
    <w:p w:rsidR="002355B1" w:rsidP="002355B1">
      <w:pPr>
        <w:outlineLvl w:val="1"/>
        <w:rPr>
          <w:sz w:val="20"/>
        </w:rPr>
      </w:pPr>
      <w:r>
        <w:rPr>
          <w:sz w:val="20"/>
        </w:rPr>
        <w:t xml:space="preserve">                    фамилия, имя, отчество (при наличии)                                                         (подпись)</w:t>
      </w:r>
    </w:p>
    <w:p w:rsidR="002355B1" w:rsidP="002355B1">
      <w:pPr>
        <w:outlineLvl w:val="1"/>
        <w:rPr>
          <w:sz w:val="28"/>
        </w:rPr>
      </w:pPr>
      <w:r>
        <w:rPr>
          <w:sz w:val="28"/>
        </w:rPr>
        <w:t xml:space="preserve">____________________________________________ </w:t>
      </w:r>
      <w:r w:rsidR="00845945">
        <w:rPr>
          <w:sz w:val="28"/>
        </w:rPr>
        <w:t xml:space="preserve"> </w:t>
      </w:r>
      <w:r>
        <w:rPr>
          <w:sz w:val="28"/>
        </w:rPr>
        <w:t xml:space="preserve">   ____________________</w:t>
      </w:r>
    </w:p>
    <w:p w:rsidR="002355B1" w:rsidP="002355B1">
      <w:pPr>
        <w:outlineLvl w:val="1"/>
        <w:rPr>
          <w:sz w:val="20"/>
        </w:rPr>
      </w:pPr>
      <w:r>
        <w:rPr>
          <w:sz w:val="20"/>
        </w:rPr>
        <w:t xml:space="preserve">                    фамилия, имя, отчество (при наличии)                                                         (подпись)</w:t>
      </w:r>
    </w:p>
    <w:p w:rsidR="002355B1" w:rsidP="002355B1">
      <w:pPr>
        <w:outlineLvl w:val="1"/>
        <w:rPr>
          <w:sz w:val="28"/>
        </w:rPr>
      </w:pPr>
      <w:r>
        <w:rPr>
          <w:sz w:val="28"/>
        </w:rPr>
        <w:t xml:space="preserve">____________________________________________  </w:t>
      </w:r>
      <w:r w:rsidR="00845945">
        <w:rPr>
          <w:sz w:val="28"/>
        </w:rPr>
        <w:t xml:space="preserve"> </w:t>
      </w:r>
      <w:r>
        <w:rPr>
          <w:sz w:val="28"/>
        </w:rPr>
        <w:t xml:space="preserve">  ____________________</w:t>
      </w:r>
    </w:p>
    <w:p w:rsidR="002355B1" w:rsidP="002355B1">
      <w:pPr>
        <w:outlineLvl w:val="1"/>
        <w:rPr>
          <w:sz w:val="20"/>
        </w:rPr>
      </w:pPr>
      <w:r>
        <w:rPr>
          <w:sz w:val="20"/>
        </w:rPr>
        <w:t xml:space="preserve">                    фамилия, имя, отчество (при наличии)                                                         (подпись)</w:t>
      </w:r>
    </w:p>
    <w:p w:rsidR="002355B1" w:rsidP="002355B1">
      <w:pPr>
        <w:outlineLvl w:val="1"/>
        <w:rPr>
          <w:sz w:val="28"/>
        </w:rPr>
      </w:pPr>
      <w:r>
        <w:rPr>
          <w:sz w:val="28"/>
        </w:rPr>
        <w:t>____________________________________________     ____________________</w:t>
      </w:r>
    </w:p>
    <w:p w:rsidR="002355B1" w:rsidP="002355B1">
      <w:pPr>
        <w:outlineLvl w:val="1"/>
        <w:rPr>
          <w:sz w:val="20"/>
        </w:rPr>
      </w:pPr>
      <w:r>
        <w:rPr>
          <w:sz w:val="20"/>
        </w:rPr>
        <w:t xml:space="preserve">                    фамилия, имя, отчество (при наличии)                                                         (подпись)</w:t>
      </w:r>
    </w:p>
    <w:p w:rsidR="002355B1" w:rsidP="002355B1">
      <w:pPr>
        <w:jc w:val="both"/>
        <w:outlineLvl w:val="0"/>
      </w:pPr>
    </w:p>
    <w:p w:rsidR="002355B1" w:rsidP="002355B1">
      <w:pPr>
        <w:jc w:val="both"/>
        <w:outlineLvl w:val="0"/>
      </w:pPr>
    </w:p>
    <w:p w:rsidR="002355B1" w:rsidP="002355B1">
      <w:pPr>
        <w:ind w:firstLine="709"/>
        <w:jc w:val="right"/>
        <w:outlineLvl w:val="1"/>
        <w:rPr>
          <w:sz w:val="28"/>
        </w:rPr>
      </w:pPr>
    </w:p>
    <w:p w:rsidR="002355B1" w:rsidP="002355B1">
      <w:pPr>
        <w:ind w:firstLine="709"/>
        <w:jc w:val="right"/>
        <w:outlineLvl w:val="1"/>
        <w:rPr>
          <w:sz w:val="28"/>
        </w:rPr>
      </w:pPr>
    </w:p>
    <w:p w:rsidR="002355B1" w:rsidP="002355B1">
      <w:pPr>
        <w:ind w:firstLine="709"/>
        <w:jc w:val="right"/>
        <w:outlineLvl w:val="1"/>
      </w:pPr>
    </w:p>
    <w:p w:rsidR="002355B1" w:rsidP="002355B1">
      <w:pPr>
        <w:ind w:firstLine="709"/>
        <w:jc w:val="right"/>
        <w:outlineLvl w:val="1"/>
        <w:rPr>
          <w:sz w:val="28"/>
        </w:rPr>
      </w:pPr>
    </w:p>
    <w:p w:rsidR="002355B1" w:rsidP="002355B1">
      <w:pPr>
        <w:ind w:firstLine="709"/>
        <w:jc w:val="right"/>
        <w:outlineLvl w:val="1"/>
        <w:rPr>
          <w:sz w:val="28"/>
        </w:rPr>
      </w:pPr>
    </w:p>
    <w:p w:rsidR="002355B1" w:rsidP="002355B1">
      <w:pPr>
        <w:ind w:firstLine="709"/>
        <w:jc w:val="right"/>
        <w:outlineLvl w:val="1"/>
      </w:pPr>
    </w:p>
    <w:p w:rsidR="002355B1" w:rsidP="002355B1">
      <w:pPr>
        <w:ind w:firstLine="709"/>
        <w:jc w:val="right"/>
        <w:outlineLvl w:val="1"/>
        <w:rPr>
          <w:sz w:val="28"/>
        </w:rPr>
      </w:pPr>
    </w:p>
    <w:p w:rsidR="002355B1" w:rsidP="002355B1">
      <w:pPr>
        <w:ind w:firstLine="709"/>
        <w:jc w:val="right"/>
        <w:outlineLvl w:val="1"/>
        <w:rPr>
          <w:sz w:val="28"/>
        </w:rPr>
      </w:pPr>
    </w:p>
    <w:p w:rsidR="002355B1" w:rsidP="002355B1">
      <w:pPr>
        <w:ind w:firstLine="709"/>
        <w:jc w:val="right"/>
        <w:outlineLvl w:val="1"/>
      </w:pPr>
    </w:p>
    <w:p w:rsidR="002355B1" w:rsidP="002355B1">
      <w:pPr>
        <w:ind w:firstLine="709"/>
        <w:jc w:val="right"/>
        <w:outlineLvl w:val="1"/>
        <w:rPr>
          <w:sz w:val="28"/>
        </w:rPr>
      </w:pPr>
    </w:p>
    <w:p w:rsidR="002355B1" w:rsidP="002355B1">
      <w:pPr>
        <w:ind w:firstLine="709"/>
        <w:jc w:val="right"/>
        <w:outlineLvl w:val="1"/>
        <w:rPr>
          <w:sz w:val="28"/>
        </w:rPr>
      </w:pPr>
    </w:p>
    <w:p w:rsidR="002355B1" w:rsidP="002355B1">
      <w:pPr>
        <w:ind w:firstLine="709"/>
        <w:jc w:val="right"/>
        <w:outlineLvl w:val="1"/>
      </w:pPr>
    </w:p>
    <w:p w:rsidR="002355B1" w:rsidP="002355B1">
      <w:pPr>
        <w:ind w:firstLine="709"/>
        <w:jc w:val="right"/>
        <w:outlineLvl w:val="1"/>
      </w:pPr>
    </w:p>
    <w:p w:rsidR="002355B1" w:rsidP="002355B1">
      <w:pPr>
        <w:ind w:firstLine="709"/>
        <w:jc w:val="right"/>
        <w:outlineLvl w:val="1"/>
      </w:pPr>
    </w:p>
    <w:p w:rsidR="002355B1" w:rsidP="002355B1">
      <w:pPr>
        <w:ind w:firstLine="709"/>
        <w:jc w:val="right"/>
        <w:outlineLvl w:val="1"/>
      </w:pPr>
    </w:p>
    <w:p w:rsidR="002355B1" w:rsidP="002355B1">
      <w:pPr>
        <w:ind w:firstLine="709"/>
        <w:jc w:val="right"/>
        <w:outlineLvl w:val="1"/>
        <w:sectPr w:rsidSect="002A4F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567" w:bottom="1134" w:left="1985" w:header="708" w:footer="708" w:gutter="0"/>
          <w:cols w:space="708"/>
          <w:titlePg/>
          <w:docGrid w:linePitch="360"/>
        </w:sectPr>
      </w:pPr>
    </w:p>
    <w:p w:rsidR="00494D61" w:rsidP="00494D61">
      <w:pPr>
        <w:spacing w:line="240" w:lineRule="exact"/>
        <w:ind w:left="5669"/>
        <w:jc w:val="both"/>
        <w:outlineLvl w:val="1"/>
        <w:rPr>
          <w:sz w:val="28"/>
        </w:rPr>
      </w:pPr>
      <w:r>
        <w:rPr>
          <w:sz w:val="28"/>
        </w:rPr>
        <w:t xml:space="preserve">    Приложение 2</w:t>
      </w:r>
    </w:p>
    <w:p w:rsidR="00494D61" w:rsidP="00494D61">
      <w:pPr>
        <w:spacing w:line="240" w:lineRule="exact"/>
        <w:ind w:left="5953"/>
        <w:jc w:val="both"/>
        <w:outlineLvl w:val="1"/>
        <w:rPr>
          <w:sz w:val="28"/>
        </w:rPr>
      </w:pPr>
      <w:r>
        <w:rPr>
          <w:sz w:val="28"/>
        </w:rPr>
        <w:t xml:space="preserve">к Порядку предоставления дополнительных мер социальной поддержки </w:t>
      </w:r>
      <w:r w:rsidR="00D15327">
        <w:rPr>
          <w:sz w:val="28"/>
        </w:rPr>
        <w:t xml:space="preserve">отдельным </w:t>
      </w:r>
      <w:r>
        <w:rPr>
          <w:sz w:val="28"/>
        </w:rPr>
        <w:t>категори</w:t>
      </w:r>
      <w:r w:rsidR="00D15327">
        <w:rPr>
          <w:sz w:val="28"/>
        </w:rPr>
        <w:t>ям</w:t>
      </w:r>
      <w:r>
        <w:rPr>
          <w:sz w:val="28"/>
        </w:rPr>
        <w:t xml:space="preserve"> граждан в виде установки автономных дымовых пожарных извещателей</w:t>
      </w:r>
    </w:p>
    <w:p w:rsidR="00494D61" w:rsidP="00494D61">
      <w:pPr>
        <w:spacing w:line="240" w:lineRule="exact"/>
        <w:ind w:firstLine="4678"/>
        <w:jc w:val="center"/>
        <w:rPr>
          <w:sz w:val="28"/>
        </w:rPr>
      </w:pPr>
    </w:p>
    <w:p w:rsidR="00494D61" w:rsidP="00494D61">
      <w:pPr>
        <w:spacing w:line="240" w:lineRule="exact"/>
        <w:ind w:firstLine="4678"/>
        <w:jc w:val="right"/>
        <w:rPr>
          <w:sz w:val="28"/>
        </w:rPr>
      </w:pPr>
    </w:p>
    <w:p w:rsidR="00494D61" w:rsidP="00494D61">
      <w:pPr>
        <w:ind w:firstLine="709"/>
        <w:jc w:val="right"/>
        <w:outlineLvl w:val="0"/>
        <w:rPr>
          <w:sz w:val="28"/>
        </w:rPr>
      </w:pPr>
      <w:r>
        <w:rPr>
          <w:sz w:val="28"/>
        </w:rPr>
        <w:t>Форма</w:t>
      </w:r>
    </w:p>
    <w:p w:rsidR="00494D61" w:rsidP="00494D61">
      <w:pPr>
        <w:ind w:firstLine="709"/>
        <w:jc w:val="right"/>
        <w:outlineLvl w:val="0"/>
        <w:rPr>
          <w:sz w:val="28"/>
        </w:rPr>
      </w:pPr>
    </w:p>
    <w:p w:rsidR="00494D61" w:rsidP="00494D61">
      <w:pPr>
        <w:ind w:firstLine="709"/>
        <w:jc w:val="center"/>
        <w:outlineLvl w:val="0"/>
        <w:rPr>
          <w:sz w:val="28"/>
        </w:rPr>
      </w:pPr>
    </w:p>
    <w:p w:rsidR="00494D61" w:rsidP="00494D61">
      <w:pPr>
        <w:spacing w:line="240" w:lineRule="exact"/>
        <w:jc w:val="center"/>
        <w:outlineLvl w:val="0"/>
        <w:rPr>
          <w:sz w:val="28"/>
        </w:rPr>
      </w:pPr>
      <w:r>
        <w:rPr>
          <w:sz w:val="28"/>
        </w:rPr>
        <w:t>РАСПИСКА</w:t>
      </w:r>
    </w:p>
    <w:p w:rsidR="00494D61" w:rsidP="00494D61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>о получении заявления об установке автономных дымовых пожарных извещателей отдельным категориям граждан и прилагаемых к нему документов</w:t>
      </w:r>
    </w:p>
    <w:p w:rsidR="00494D61" w:rsidP="00494D61">
      <w:pPr>
        <w:ind w:firstLine="709"/>
        <w:jc w:val="both"/>
        <w:outlineLvl w:val="0"/>
        <w:rPr>
          <w:sz w:val="28"/>
        </w:rPr>
      </w:pPr>
    </w:p>
    <w:p w:rsidR="00494D61" w:rsidP="00494D61">
      <w:pPr>
        <w:ind w:firstLine="709"/>
        <w:outlineLvl w:val="0"/>
        <w:rPr>
          <w:sz w:val="28"/>
        </w:rPr>
      </w:pPr>
      <w:r>
        <w:rPr>
          <w:sz w:val="28"/>
        </w:rPr>
        <w:t>Заявление и прилагаемые к нему документы от гр.____________</w:t>
      </w:r>
      <w:r w:rsidR="00BE0045">
        <w:rPr>
          <w:sz w:val="28"/>
        </w:rPr>
        <w:t>_</w:t>
      </w:r>
      <w:r>
        <w:rPr>
          <w:sz w:val="28"/>
        </w:rPr>
        <w:t>_____</w:t>
      </w:r>
    </w:p>
    <w:p w:rsidR="00494D61" w:rsidP="00494D61">
      <w:pPr>
        <w:outlineLvl w:val="0"/>
        <w:rPr>
          <w:sz w:val="28"/>
        </w:rPr>
      </w:pPr>
      <w:r>
        <w:rPr>
          <w:sz w:val="28"/>
        </w:rPr>
        <w:t>_________________________________________________________________</w:t>
      </w:r>
      <w:r w:rsidR="00D15327">
        <w:rPr>
          <w:sz w:val="28"/>
        </w:rPr>
        <w:t>_</w:t>
      </w:r>
    </w:p>
    <w:p w:rsidR="00494D61" w:rsidP="00494D61">
      <w:pPr>
        <w:ind w:firstLine="709"/>
        <w:jc w:val="center"/>
        <w:outlineLvl w:val="0"/>
        <w:rPr>
          <w:sz w:val="20"/>
        </w:rPr>
      </w:pPr>
      <w:r>
        <w:rPr>
          <w:sz w:val="20"/>
        </w:rPr>
        <w:t>(фамилия, имя, отчество (при наличии) полностью)</w:t>
      </w:r>
    </w:p>
    <w:p w:rsidR="00494D61" w:rsidP="00494D61">
      <w:pPr>
        <w:ind w:firstLine="709"/>
        <w:jc w:val="center"/>
        <w:outlineLvl w:val="0"/>
        <w:rPr>
          <w:sz w:val="20"/>
        </w:rPr>
      </w:pPr>
    </w:p>
    <w:tbl>
      <w:tblPr>
        <w:tblStyle w:val="TableNormal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8220"/>
      </w:tblGrid>
      <w:tr w:rsidTr="003F0605">
        <w:tblPrEx>
          <w:tblW w:w="0" w:type="auto"/>
          <w:tblInd w:w="62" w:type="dxa"/>
          <w:tblLayout w:type="fixed"/>
          <w:tblLook w:val="04A0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BE0045">
              <w:rPr>
                <w:sz w:val="22"/>
              </w:rPr>
              <w:br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/п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Перечень принятых документов</w:t>
            </w:r>
          </w:p>
        </w:tc>
      </w:tr>
      <w:tr w:rsidTr="003F0605">
        <w:tblPrEx>
          <w:tblW w:w="0" w:type="auto"/>
          <w:tblInd w:w="62" w:type="dxa"/>
          <w:tblLayout w:type="fixed"/>
          <w:tblLook w:val="04A0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ind w:firstLine="709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Tr="003F0605">
        <w:tblPrEx>
          <w:tblW w:w="0" w:type="auto"/>
          <w:tblInd w:w="62" w:type="dxa"/>
          <w:tblLayout w:type="fixed"/>
          <w:tblLook w:val="04A0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ind w:firstLine="709"/>
              <w:rPr>
                <w:sz w:val="22"/>
              </w:rPr>
            </w:pPr>
          </w:p>
        </w:tc>
      </w:tr>
      <w:tr w:rsidTr="003F0605">
        <w:tblPrEx>
          <w:tblW w:w="0" w:type="auto"/>
          <w:tblInd w:w="62" w:type="dxa"/>
          <w:tblLayout w:type="fixed"/>
          <w:tblLook w:val="04A0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ind w:firstLine="709"/>
              <w:rPr>
                <w:sz w:val="22"/>
              </w:rPr>
            </w:pPr>
          </w:p>
        </w:tc>
      </w:tr>
      <w:tr w:rsidTr="003F0605">
        <w:tblPrEx>
          <w:tblW w:w="0" w:type="auto"/>
          <w:tblInd w:w="62" w:type="dxa"/>
          <w:tblLayout w:type="fixed"/>
          <w:tblLook w:val="04A0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ind w:firstLine="709"/>
              <w:rPr>
                <w:sz w:val="22"/>
              </w:rPr>
            </w:pPr>
          </w:p>
        </w:tc>
      </w:tr>
      <w:tr w:rsidTr="003F0605">
        <w:tblPrEx>
          <w:tblW w:w="0" w:type="auto"/>
          <w:tblInd w:w="62" w:type="dxa"/>
          <w:tblLayout w:type="fixed"/>
          <w:tblLook w:val="04A0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ind w:firstLine="709"/>
              <w:rPr>
                <w:sz w:val="22"/>
              </w:rPr>
            </w:pPr>
          </w:p>
        </w:tc>
      </w:tr>
      <w:tr w:rsidTr="003F0605">
        <w:tblPrEx>
          <w:tblW w:w="0" w:type="auto"/>
          <w:tblInd w:w="62" w:type="dxa"/>
          <w:tblLayout w:type="fixed"/>
          <w:tblLook w:val="04A0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ind w:firstLine="709"/>
              <w:rPr>
                <w:sz w:val="22"/>
              </w:rPr>
            </w:pPr>
          </w:p>
        </w:tc>
      </w:tr>
      <w:tr w:rsidTr="003F0605">
        <w:tblPrEx>
          <w:tblW w:w="0" w:type="auto"/>
          <w:tblInd w:w="62" w:type="dxa"/>
          <w:tblLayout w:type="fixed"/>
          <w:tblLook w:val="04A0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ind w:firstLine="709"/>
              <w:rPr>
                <w:sz w:val="22"/>
              </w:rPr>
            </w:pPr>
          </w:p>
        </w:tc>
      </w:tr>
      <w:tr w:rsidTr="003F0605">
        <w:tblPrEx>
          <w:tblW w:w="0" w:type="auto"/>
          <w:tblInd w:w="62" w:type="dxa"/>
          <w:tblLayout w:type="fixed"/>
          <w:tblLook w:val="04A0"/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D61" w:rsidP="003F0605">
            <w:pPr>
              <w:ind w:firstLine="709"/>
              <w:rPr>
                <w:sz w:val="22"/>
              </w:rPr>
            </w:pPr>
          </w:p>
        </w:tc>
      </w:tr>
    </w:tbl>
    <w:p w:rsidR="00494D61" w:rsidP="00494D61">
      <w:pPr>
        <w:ind w:firstLine="709"/>
        <w:jc w:val="both"/>
        <w:rPr>
          <w:sz w:val="28"/>
        </w:rPr>
      </w:pPr>
    </w:p>
    <w:p w:rsidR="00494D61" w:rsidP="00494D61">
      <w:pPr>
        <w:jc w:val="both"/>
        <w:outlineLvl w:val="0"/>
        <w:rPr>
          <w:sz w:val="28"/>
        </w:rPr>
      </w:pPr>
      <w:r>
        <w:rPr>
          <w:sz w:val="28"/>
        </w:rPr>
        <w:t>приняты «___» ____________ 20__ г.</w:t>
      </w:r>
    </w:p>
    <w:p w:rsidR="00494D61" w:rsidP="00494D61">
      <w:pPr>
        <w:jc w:val="both"/>
        <w:outlineLvl w:val="0"/>
        <w:rPr>
          <w:sz w:val="28"/>
        </w:rPr>
      </w:pPr>
      <w:r>
        <w:rPr>
          <w:sz w:val="28"/>
        </w:rPr>
        <w:t>сотрудником ________________________________/____________________/</w:t>
      </w:r>
    </w:p>
    <w:p w:rsidR="00494D61" w:rsidP="00494D61">
      <w:pPr>
        <w:outlineLvl w:val="0"/>
        <w:rPr>
          <w:sz w:val="20"/>
        </w:rPr>
      </w:pPr>
      <w:r>
        <w:rPr>
          <w:sz w:val="20"/>
        </w:rPr>
        <w:t xml:space="preserve">                                    (фамилия, имя, отчество (при наличии) полностью)                     (подпись)</w:t>
      </w:r>
    </w:p>
    <w:p w:rsidR="00494D61" w:rsidP="00494D61">
      <w:pPr>
        <w:jc w:val="both"/>
        <w:outlineLvl w:val="0"/>
        <w:rPr>
          <w:sz w:val="28"/>
        </w:rPr>
      </w:pPr>
      <w:r>
        <w:rPr>
          <w:sz w:val="28"/>
        </w:rPr>
        <w:t>регистрационный номер заявления __________________________________</w:t>
      </w:r>
    </w:p>
    <w:p w:rsidR="00494D61" w:rsidP="00494D61">
      <w:pPr>
        <w:jc w:val="both"/>
        <w:outlineLvl w:val="0"/>
        <w:rPr>
          <w:sz w:val="28"/>
        </w:rPr>
      </w:pPr>
      <w:r>
        <w:rPr>
          <w:sz w:val="28"/>
        </w:rPr>
        <w:t xml:space="preserve">телефон для справок _______________. </w:t>
      </w:r>
    </w:p>
    <w:p w:rsidR="00D420B9" w:rsidP="00494D61">
      <w:pPr>
        <w:sectPr w:rsidSect="00D15327">
          <w:pgSz w:w="11906" w:h="16838"/>
          <w:pgMar w:top="1418" w:right="567" w:bottom="1134" w:left="1985" w:header="708" w:footer="708" w:gutter="0"/>
          <w:cols w:space="708"/>
          <w:docGrid w:linePitch="360"/>
        </w:sectPr>
      </w:pPr>
      <w:r>
        <w:rPr>
          <w:sz w:val="28"/>
        </w:rPr>
        <w:br w:type="page"/>
      </w:r>
    </w:p>
    <w:p w:rsidR="00BA74BC" w:rsidP="00BA74BC">
      <w:pPr>
        <w:spacing w:line="240" w:lineRule="exact"/>
        <w:ind w:left="5953"/>
        <w:jc w:val="both"/>
        <w:outlineLvl w:val="1"/>
        <w:rPr>
          <w:sz w:val="28"/>
        </w:rPr>
      </w:pPr>
      <w:r>
        <w:rPr>
          <w:sz w:val="28"/>
        </w:rPr>
        <w:t>Приложение 3</w:t>
      </w:r>
    </w:p>
    <w:p w:rsidR="00BA74BC" w:rsidP="00BA74BC">
      <w:pPr>
        <w:spacing w:line="240" w:lineRule="exact"/>
        <w:ind w:left="5953"/>
        <w:jc w:val="both"/>
        <w:outlineLvl w:val="1"/>
        <w:rPr>
          <w:sz w:val="28"/>
        </w:rPr>
      </w:pPr>
      <w:r>
        <w:rPr>
          <w:sz w:val="28"/>
        </w:rPr>
        <w:t>к Порядку предоставления дополнительных мер социальной поддержки отдельны</w:t>
      </w:r>
      <w:r w:rsidR="00646E37">
        <w:rPr>
          <w:sz w:val="28"/>
        </w:rPr>
        <w:t>м</w:t>
      </w:r>
      <w:r>
        <w:rPr>
          <w:sz w:val="28"/>
        </w:rPr>
        <w:t xml:space="preserve"> категори</w:t>
      </w:r>
      <w:r w:rsidR="00646E37">
        <w:rPr>
          <w:sz w:val="28"/>
        </w:rPr>
        <w:t>ям</w:t>
      </w:r>
      <w:r>
        <w:rPr>
          <w:sz w:val="28"/>
        </w:rPr>
        <w:t xml:space="preserve"> граждан в виде установки автономных дымовых пожарных извещателей</w:t>
      </w:r>
    </w:p>
    <w:p w:rsidR="00BA74BC" w:rsidP="00BA74BC">
      <w:pPr>
        <w:spacing w:line="240" w:lineRule="exact"/>
        <w:ind w:firstLine="4678"/>
        <w:jc w:val="right"/>
        <w:rPr>
          <w:sz w:val="28"/>
        </w:rPr>
      </w:pPr>
    </w:p>
    <w:p w:rsidR="00BA74BC" w:rsidP="00BA74BC">
      <w:pPr>
        <w:spacing w:line="240" w:lineRule="exact"/>
        <w:ind w:firstLine="4678"/>
        <w:jc w:val="right"/>
        <w:rPr>
          <w:sz w:val="28"/>
        </w:rPr>
      </w:pPr>
      <w:r>
        <w:rPr>
          <w:sz w:val="28"/>
        </w:rPr>
        <w:t>Форма</w:t>
      </w:r>
    </w:p>
    <w:p w:rsidR="00BA74BC" w:rsidP="00BA74BC">
      <w:pPr>
        <w:ind w:firstLine="709"/>
        <w:jc w:val="both"/>
        <w:outlineLvl w:val="0"/>
        <w:rPr>
          <w:sz w:val="28"/>
        </w:rPr>
      </w:pPr>
    </w:p>
    <w:p w:rsidR="00BA74BC" w:rsidP="00BA74BC">
      <w:pPr>
        <w:spacing w:line="240" w:lineRule="exact"/>
        <w:ind w:firstLine="709"/>
        <w:jc w:val="center"/>
        <w:outlineLvl w:val="0"/>
        <w:rPr>
          <w:sz w:val="28"/>
        </w:rPr>
      </w:pPr>
      <w:r>
        <w:rPr>
          <w:sz w:val="28"/>
        </w:rPr>
        <w:t xml:space="preserve">АКТ </w:t>
      </w:r>
    </w:p>
    <w:p w:rsidR="00BA74BC" w:rsidP="00BA74BC">
      <w:pPr>
        <w:spacing w:line="240" w:lineRule="exact"/>
        <w:ind w:firstLine="709"/>
        <w:jc w:val="center"/>
        <w:outlineLvl w:val="0"/>
        <w:rPr>
          <w:sz w:val="28"/>
        </w:rPr>
      </w:pPr>
      <w:r>
        <w:rPr>
          <w:sz w:val="28"/>
        </w:rPr>
        <w:t>осмотра жилого помещения</w:t>
      </w:r>
    </w:p>
    <w:p w:rsidR="00BA74BC" w:rsidP="00BA74BC">
      <w:pPr>
        <w:ind w:firstLine="709"/>
        <w:jc w:val="both"/>
        <w:outlineLvl w:val="0"/>
        <w:rPr>
          <w:sz w:val="28"/>
        </w:rPr>
      </w:pP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 xml:space="preserve">г. Ставрополь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«__» ____________ 20__ г.</w:t>
      </w:r>
    </w:p>
    <w:p w:rsidR="00BA74BC" w:rsidP="00BA74BC">
      <w:pPr>
        <w:jc w:val="both"/>
        <w:outlineLvl w:val="0"/>
        <w:rPr>
          <w:sz w:val="28"/>
        </w:rPr>
      </w:pP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>Комиссия в составе:</w:t>
      </w: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>1.________________________________________________________________</w:t>
      </w:r>
    </w:p>
    <w:p w:rsidR="00BA74BC" w:rsidP="00BA74BC">
      <w:pPr>
        <w:jc w:val="center"/>
        <w:outlineLvl w:val="0"/>
        <w:rPr>
          <w:sz w:val="20"/>
        </w:rPr>
      </w:pPr>
      <w:r>
        <w:rPr>
          <w:sz w:val="20"/>
        </w:rPr>
        <w:t>(должность, фамилия, инициалы должностного лица, наименование органа)</w:t>
      </w: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>2.________________________________________________________________</w:t>
      </w: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>3.________________________________________________________________</w:t>
      </w:r>
    </w:p>
    <w:p w:rsidR="00BA74BC" w:rsidP="00BA74BC">
      <w:pPr>
        <w:jc w:val="both"/>
        <w:outlineLvl w:val="0"/>
        <w:rPr>
          <w:sz w:val="28"/>
        </w:rPr>
      </w:pP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>На основании_______________________________________________</w:t>
      </w:r>
      <w:r w:rsidR="00E26FA4">
        <w:rPr>
          <w:sz w:val="28"/>
        </w:rPr>
        <w:t>____</w:t>
      </w:r>
      <w:r>
        <w:rPr>
          <w:sz w:val="28"/>
        </w:rPr>
        <w:t>___</w:t>
      </w: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>произвели осмотр жилого помещения, расположенного по адресу: _______________________________________________________________</w:t>
      </w: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>В результате проведенного обследования установлено:</w:t>
      </w: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>1. Площадь помещений _________ кв. м.</w:t>
      </w: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>2. Количество комнат __________.</w:t>
      </w: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>3. </w:t>
      </w:r>
      <w:r>
        <w:rPr>
          <w:sz w:val="28"/>
        </w:rPr>
        <w:t>Установлены</w:t>
      </w:r>
      <w:r>
        <w:rPr>
          <w:sz w:val="28"/>
        </w:rPr>
        <w:t xml:space="preserve">/не установлены </w:t>
      </w:r>
      <w:r>
        <w:rPr>
          <w:sz w:val="28"/>
        </w:rPr>
        <w:t>извещатели</w:t>
      </w:r>
      <w:r>
        <w:rPr>
          <w:sz w:val="28"/>
        </w:rPr>
        <w:t xml:space="preserve"> _____________.</w:t>
      </w: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>4. Необходимое количество извещателей __________ ед.</w:t>
      </w:r>
    </w:p>
    <w:p w:rsidR="00BA74BC" w:rsidP="00E26FA4">
      <w:pPr>
        <w:ind w:right="-2"/>
        <w:jc w:val="both"/>
        <w:outlineLvl w:val="0"/>
        <w:rPr>
          <w:sz w:val="28"/>
        </w:rPr>
      </w:pPr>
      <w:r>
        <w:rPr>
          <w:sz w:val="28"/>
        </w:rPr>
        <w:t>Замечания, сделанные при осмотре: _________________________________</w:t>
      </w:r>
      <w:r w:rsidR="00E26FA4">
        <w:rPr>
          <w:sz w:val="28"/>
        </w:rPr>
        <w:t>_</w:t>
      </w:r>
      <w:r>
        <w:rPr>
          <w:sz w:val="28"/>
        </w:rPr>
        <w:t>_</w:t>
      </w: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>Подписи лиц, производивших осмотр:</w:t>
      </w: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      ________________________</w:t>
      </w:r>
    </w:p>
    <w:p w:rsidR="00BA74BC" w:rsidP="00BA74BC">
      <w:pPr>
        <w:jc w:val="both"/>
        <w:outlineLvl w:val="0"/>
        <w:rPr>
          <w:sz w:val="20"/>
        </w:rPr>
      </w:pPr>
      <w:r>
        <w:rPr>
          <w:sz w:val="20"/>
        </w:rPr>
        <w:t>(должность, подпись)                                                                                                        (Ф.И.О.)</w:t>
      </w: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      ______________________</w:t>
      </w:r>
    </w:p>
    <w:p w:rsidR="00BA74BC" w:rsidP="00BA74BC">
      <w:pPr>
        <w:jc w:val="both"/>
        <w:outlineLvl w:val="0"/>
        <w:rPr>
          <w:sz w:val="20"/>
        </w:rPr>
      </w:pPr>
      <w:r>
        <w:rPr>
          <w:sz w:val="20"/>
        </w:rPr>
        <w:t>(должность, подпис</w:t>
      </w:r>
      <w:r w:rsidR="00675EDA">
        <w:rPr>
          <w:sz w:val="20"/>
        </w:rPr>
        <w:t>ь</w:t>
      </w:r>
      <w:r>
        <w:rPr>
          <w:sz w:val="20"/>
        </w:rPr>
        <w:t>)                                                                                                          (Ф.И.О.)</w:t>
      </w:r>
    </w:p>
    <w:p w:rsidR="00BA74BC" w:rsidP="00BA74BC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       _________________________</w:t>
      </w:r>
    </w:p>
    <w:p w:rsidR="00BA74BC" w:rsidP="00BA74BC">
      <w:pPr>
        <w:jc w:val="both"/>
        <w:outlineLvl w:val="0"/>
        <w:rPr>
          <w:sz w:val="20"/>
        </w:rPr>
      </w:pPr>
      <w:r>
        <w:rPr>
          <w:sz w:val="20"/>
        </w:rPr>
        <w:t>(должность, подпись)                                                                                                        (Ф.И.О.)</w:t>
      </w:r>
    </w:p>
    <w:p w:rsidR="00BA74BC" w:rsidP="00BA74BC">
      <w:pPr>
        <w:jc w:val="both"/>
        <w:outlineLvl w:val="0"/>
        <w:rPr>
          <w:sz w:val="28"/>
        </w:rPr>
      </w:pPr>
    </w:p>
    <w:p w:rsidR="00087F7D" w:rsidP="00BA74BC">
      <w:pPr>
        <w:jc w:val="both"/>
        <w:outlineLvl w:val="0"/>
        <w:rPr>
          <w:sz w:val="28"/>
        </w:rPr>
      </w:pPr>
      <w:r>
        <w:rPr>
          <w:sz w:val="28"/>
        </w:rPr>
        <w:t xml:space="preserve">С установкой автономных дымовых пожарных извещателей в жилых помещениях </w:t>
      </w:r>
      <w:r>
        <w:rPr>
          <w:sz w:val="28"/>
        </w:rPr>
        <w:t>согласен</w:t>
      </w:r>
      <w:r>
        <w:rPr>
          <w:sz w:val="28"/>
        </w:rPr>
        <w:t>/не согласен (прописью) _________________________</w:t>
      </w:r>
      <w:r>
        <w:rPr>
          <w:sz w:val="28"/>
        </w:rPr>
        <w:t>______________________________________</w:t>
      </w:r>
      <w:r>
        <w:rPr>
          <w:sz w:val="28"/>
        </w:rPr>
        <w:br/>
        <w:t>_______________________________________________________________</w:t>
      </w:r>
    </w:p>
    <w:p w:rsidR="00BA74BC" w:rsidRPr="00087F7D" w:rsidP="00087F7D">
      <w:pPr>
        <w:ind w:left="2124" w:firstLine="708"/>
        <w:jc w:val="both"/>
        <w:outlineLvl w:val="0"/>
        <w:rPr>
          <w:sz w:val="20"/>
        </w:rPr>
      </w:pPr>
      <w:r w:rsidRPr="00087F7D">
        <w:rPr>
          <w:sz w:val="20"/>
        </w:rPr>
        <w:t>заявитель (Ф.И.О. подпись)</w:t>
      </w:r>
    </w:p>
    <w:p w:rsidR="00BA74BC" w:rsidRPr="00087F7D" w:rsidP="00BA74BC">
      <w:pPr>
        <w:jc w:val="both"/>
        <w:outlineLvl w:val="0"/>
        <w:rPr>
          <w:sz w:val="20"/>
        </w:rPr>
      </w:pPr>
    </w:p>
    <w:p w:rsidR="00D420B9">
      <w:pPr>
        <w:sectPr w:rsidSect="00E26FA4">
          <w:pgSz w:w="11906" w:h="16838"/>
          <w:pgMar w:top="1418" w:right="567" w:bottom="1134" w:left="1985" w:header="708" w:footer="708" w:gutter="0"/>
          <w:cols w:space="708"/>
          <w:docGrid w:linePitch="360"/>
        </w:sectPr>
      </w:pPr>
    </w:p>
    <w:p>
      <w:pPr>
        <w:numPr>
          <w:ilvl w:val="0"/>
          <w:numId w:val="0"/>
        </w:numPr>
        <w:spacing w:line="240" w:lineRule="exact"/>
        <w:ind w:left="5953"/>
        <w:jc w:val="both"/>
        <w:outlineLvl w:val="1"/>
        <w:rPr>
          <w:sz w:val="28"/>
        </w:rPr>
      </w:pPr>
      <w:r>
        <w:rPr>
          <w:sz w:val="28"/>
        </w:rPr>
        <w:t>Приложение 4</w:t>
      </w:r>
    </w:p>
    <w:p>
      <w:pPr>
        <w:numPr>
          <w:ilvl w:val="0"/>
          <w:numId w:val="0"/>
        </w:numPr>
        <w:spacing w:line="240" w:lineRule="exact"/>
        <w:ind w:left="5953"/>
        <w:jc w:val="both"/>
        <w:outlineLvl w:val="1"/>
        <w:rPr>
          <w:sz w:val="28"/>
        </w:rPr>
      </w:pPr>
      <w:r>
        <w:rPr>
          <w:sz w:val="28"/>
        </w:rPr>
        <w:t>к Порядку предоставления дополнительных мер социальной поддержки отдельным категориям граждан в виде установки автономных дымовых пожарных извещателей</w:t>
      </w:r>
    </w:p>
    <w:p>
      <w:pPr>
        <w:numPr>
          <w:ilvl w:val="0"/>
          <w:numId w:val="0"/>
        </w:numPr>
        <w:ind w:left="5953"/>
        <w:jc w:val="both"/>
        <w:outlineLvl w:val="1"/>
        <w:rPr>
          <w:sz w:val="28"/>
        </w:rPr>
      </w:pPr>
    </w:p>
    <w:p>
      <w:pPr>
        <w:numPr>
          <w:ilvl w:val="0"/>
          <w:numId w:val="0"/>
        </w:numPr>
        <w:ind w:left="8504"/>
        <w:jc w:val="both"/>
        <w:outlineLvl w:val="1"/>
        <w:rPr>
          <w:sz w:val="28"/>
        </w:rPr>
      </w:pPr>
      <w:r>
        <w:rPr>
          <w:sz w:val="28"/>
        </w:rPr>
        <w:t>Форма</w:t>
      </w:r>
    </w:p>
    <w:p>
      <w:pPr>
        <w:spacing w:line="240" w:lineRule="exact"/>
        <w:ind w:left="4111"/>
        <w:rPr>
          <w:sz w:val="28"/>
        </w:rPr>
      </w:pPr>
    </w:p>
    <w:p>
      <w:pPr>
        <w:numPr>
          <w:ilvl w:val="0"/>
          <w:numId w:val="0"/>
        </w:numPr>
        <w:spacing w:line="240" w:lineRule="exact"/>
        <w:jc w:val="center"/>
        <w:outlineLvl w:val="1"/>
        <w:rPr>
          <w:sz w:val="28"/>
        </w:rPr>
      </w:pPr>
      <w:r>
        <w:rPr>
          <w:sz w:val="28"/>
        </w:rPr>
        <w:t>СОГЛАСИЕ</w:t>
      </w:r>
    </w:p>
    <w:p>
      <w:pPr>
        <w:numPr>
          <w:ilvl w:val="0"/>
          <w:numId w:val="0"/>
        </w:numPr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>
      <w:pPr>
        <w:numPr>
          <w:ilvl w:val="0"/>
          <w:numId w:val="0"/>
        </w:numPr>
        <w:spacing w:line="240" w:lineRule="exact"/>
        <w:jc w:val="center"/>
        <w:outlineLvl w:val="1"/>
        <w:rPr>
          <w:sz w:val="28"/>
          <w:szCs w:val="28"/>
        </w:rPr>
      </w:pPr>
    </w:p>
    <w:p>
      <w:pPr>
        <w:numPr>
          <w:ilvl w:val="0"/>
          <w:numId w:val="0"/>
        </w:numPr>
        <w:ind w:firstLine="709"/>
        <w:jc w:val="both"/>
        <w:outlineLvl w:val="1"/>
        <w:rPr>
          <w:sz w:val="28"/>
        </w:rPr>
      </w:pPr>
      <w:r>
        <w:rPr>
          <w:sz w:val="28"/>
        </w:rPr>
        <w:t>Я, _________</w:t>
      </w:r>
      <w:r>
        <w:rPr>
          <w:sz w:val="28"/>
        </w:rPr>
        <w:t>__</w:t>
      </w:r>
      <w:r>
        <w:rPr>
          <w:sz w:val="28"/>
        </w:rPr>
        <w:t>_______________________________________________,</w:t>
      </w:r>
    </w:p>
    <w:p>
      <w:pPr>
        <w:numPr>
          <w:ilvl w:val="0"/>
          <w:numId w:val="0"/>
        </w:numPr>
        <w:ind w:firstLine="709"/>
        <w:jc w:val="both"/>
        <w:outlineLvl w:val="1"/>
        <w:rPr>
          <w:sz w:val="18"/>
        </w:rPr>
      </w:pPr>
      <w:r>
        <w:rPr>
          <w:sz w:val="18"/>
        </w:rPr>
        <w:t xml:space="preserve">                                                               </w:t>
      </w:r>
      <w:r>
        <w:rPr>
          <w:sz w:val="18"/>
        </w:rPr>
        <w:t>Ф.И.О.</w:t>
      </w:r>
      <w:r>
        <w:rPr>
          <w:sz w:val="18"/>
        </w:rPr>
        <w:t>полностью</w:t>
      </w:r>
    </w:p>
    <w:p>
      <w:pPr>
        <w:numPr>
          <w:ilvl w:val="0"/>
          <w:numId w:val="0"/>
        </w:numPr>
        <w:jc w:val="both"/>
        <w:outlineLvl w:val="1"/>
        <w:rPr>
          <w:sz w:val="28"/>
        </w:rPr>
      </w:pPr>
      <w:r>
        <w:rPr>
          <w:sz w:val="28"/>
        </w:rPr>
        <w:t xml:space="preserve">__________________________________________________________________ </w:t>
      </w:r>
    </w:p>
    <w:p>
      <w:pPr>
        <w:numPr>
          <w:ilvl w:val="0"/>
          <w:numId w:val="0"/>
        </w:numPr>
        <w:jc w:val="both"/>
        <w:outlineLvl w:val="1"/>
        <w:rPr>
          <w:sz w:val="28"/>
        </w:rPr>
      </w:pPr>
      <w:r>
        <w:rPr>
          <w:sz w:val="28"/>
        </w:rPr>
        <w:t>зарегистрированный по адресу: ______________________________________</w:t>
      </w:r>
    </w:p>
    <w:p>
      <w:pPr>
        <w:numPr>
          <w:ilvl w:val="0"/>
          <w:numId w:val="0"/>
        </w:numPr>
        <w:jc w:val="both"/>
        <w:outlineLvl w:val="1"/>
        <w:rPr>
          <w:sz w:val="28"/>
        </w:rPr>
      </w:pPr>
      <w:r>
        <w:rPr>
          <w:sz w:val="28"/>
        </w:rPr>
        <w:t>__________________________________________________________________,</w:t>
      </w:r>
    </w:p>
    <w:p>
      <w:pPr>
        <w:numPr>
          <w:ilvl w:val="0"/>
          <w:numId w:val="0"/>
        </w:numPr>
        <w:jc w:val="both"/>
        <w:outlineLvl w:val="1"/>
        <w:rPr>
          <w:sz w:val="28"/>
        </w:rPr>
      </w:pPr>
      <w:r>
        <w:rPr>
          <w:sz w:val="28"/>
        </w:rPr>
        <w:t>документ, удостоверяющий личность __________________ серия ________ номер _________, выдан ________________ кем ________________________</w:t>
      </w:r>
    </w:p>
    <w:p>
      <w:pPr>
        <w:numPr>
          <w:ilvl w:val="0"/>
          <w:numId w:val="0"/>
        </w:numPr>
        <w:ind w:firstLine="709"/>
        <w:jc w:val="both"/>
        <w:outlineLvl w:val="1"/>
        <w:rPr>
          <w:sz w:val="18"/>
        </w:rPr>
      </w:pPr>
      <w:r>
        <w:rPr>
          <w:sz w:val="28"/>
        </w:rPr>
        <w:t xml:space="preserve">                                           </w:t>
      </w:r>
      <w:r>
        <w:rPr>
          <w:sz w:val="18"/>
        </w:rPr>
        <w:t>дата</w:t>
      </w:r>
    </w:p>
    <w:p>
      <w:pPr>
        <w:numPr>
          <w:ilvl w:val="0"/>
          <w:numId w:val="0"/>
        </w:numPr>
        <w:jc w:val="both"/>
        <w:outlineLvl w:val="1"/>
        <w:rPr>
          <w:sz w:val="28"/>
        </w:rPr>
      </w:pPr>
      <w:r>
        <w:rPr>
          <w:sz w:val="28"/>
        </w:rPr>
        <w:t>_______________________________________________________</w:t>
      </w:r>
      <w:r>
        <w:rPr>
          <w:sz w:val="28"/>
        </w:rPr>
        <w:t>___________.</w:t>
      </w:r>
    </w:p>
    <w:p>
      <w:pPr>
        <w:pStyle w:val="Heading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</w:t>
      </w:r>
      <w:hyperlink r:id="rId18">
        <w:r>
          <w:rPr>
            <w:rFonts w:ascii="Times New Roman" w:hAnsi="Times New Roman"/>
            <w:b w:val="0"/>
            <w:sz w:val="28"/>
            <w:szCs w:val="28"/>
          </w:rPr>
          <w:t>законом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от 27 июля 2006 года № 152-ФЗ </w:t>
        <w:br/>
        <w:t>«О персональных данных» даю согласие комитету по делам гражданской обороны и чрезвычайным ситуациям администрации города Ставрополя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и место рождения, гражданство; прежние фамилия, имя, отчество, дата, место и причина их изменения (в случае изменения); степень родства (свойства); адрес и дата регистрации по месту жительства (месту пребывания), адрес фактического проживания; паспорт (серия, номер, когда и кем выдан), сведения о праве собственности и иные сведения, которые могут, которые могут потребоваться для установления автономных дымовых пожарных извещателей.</w:t>
      </w:r>
    </w:p>
    <w:p>
      <w:pPr>
        <w:numPr>
          <w:ilvl w:val="0"/>
          <w:numId w:val="0"/>
        </w:numPr>
        <w:tabs>
          <w:tab w:val="left" w:pos="0"/>
          <w:tab w:val="clear" w:pos="708"/>
        </w:tabs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законодательством Российской Федерации, законодательством Ставропо</w: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ge">
                  <wp:posOffset>244475</wp:posOffset>
                </wp:positionV>
                <wp:extent cx="314325" cy="314325"/>
                <wp:effectExtent l="0" t="0" r="0" b="0"/>
                <wp:wrapNone/>
                <wp:docPr id="1054729219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4325" cy="314325"/>
                        </a:xfrm>
                        <a:custGeom>
                          <a:avLst/>
                          <a:gdLst>
                            <a:gd name="textAreaLeft" fmla="*/ 0 w 178200"/>
                            <a:gd name="textAreaRight" fmla="*/ 178560 w 178200"/>
                            <a:gd name="textAreaTop" fmla="*/ 0 h 178200"/>
                            <a:gd name="textAreaBottom" fmla="*/ 178560 h 178200"/>
                          </a:gdLst>
                          <a:rect l="textAreaLeft" t="textAreaTop" r="textAreaRight" b="textAreaBottom"/>
                          <a:pathLst>
                            <a:path fill="norm" h="21600" w="21600" stroke="1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a2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Picture 5" o:spid="_x0000_s1027" style="width:24.75pt;height:24.75pt;margin-top:19.25pt;margin-left:175.15pt;mso-position-vertical-relative:page;mso-wrap-distance-bottom:0;mso-wrap-distance-left:0;mso-wrap-distance-right:0;mso-wrap-distance-top:0;position:absolute;v-text-anchor:top;z-index:251662336" coordsize="21600,21600" path="m,l,21600l,21600l21600,21600l21600,21600l21600,xe" fillcolor="white" stroked="f">
                <v:textbox>
                  <w:txbxContent>
                    <w:p>
                      <w:pPr>
                        <w:pStyle w:val="a2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льского края.</w:t>
      </w:r>
    </w:p>
    <w:p>
      <w:pPr>
        <w:numPr>
          <w:ilvl w:val="0"/>
          <w:numId w:val="0"/>
        </w:numPr>
        <w:tabs>
          <w:tab w:val="left" w:pos="0"/>
          <w:tab w:val="clear" w:pos="708"/>
        </w:tabs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Отзыв осуществляется в соответствии с законодательством Российской Федерации.</w:t>
      </w:r>
    </w:p>
    <w:p>
      <w:pPr>
        <w:numPr>
          <w:ilvl w:val="0"/>
          <w:numId w:val="0"/>
        </w:numPr>
        <w:tabs>
          <w:tab w:val="left" w:pos="0"/>
          <w:tab w:val="clear" w:pos="708"/>
        </w:tabs>
        <w:ind w:firstLine="540"/>
        <w:jc w:val="both"/>
        <w:outlineLvl w:val="1"/>
        <w:rPr>
          <w:sz w:val="28"/>
          <w:szCs w:val="28"/>
        </w:rPr>
      </w:pPr>
    </w:p>
    <w:p>
      <w:pPr>
        <w:ind w:right="-2"/>
        <w:jc w:val="both"/>
        <w:rPr>
          <w:sz w:val="28"/>
          <w:szCs w:val="28"/>
        </w:rPr>
        <w:sectPr>
          <w:type w:val="nextPage"/>
          <w:pgSz w:w="11906" w:h="16838"/>
          <w:pgMar w:top="1418" w:right="567" w:bottom="1134" w:left="1985" w:header="0" w:footer="0" w:gutter="0"/>
          <w:pgNumType w:fmt="decimal"/>
          <w:cols w:space="720"/>
          <w:formProt w:val="0"/>
          <w:textDirection w:val="lrTb"/>
          <w:docGrid w:linePitch="360" w:charSpace="0"/>
        </w:sectPr>
      </w:pPr>
      <w:r>
        <w:rPr>
          <w:sz w:val="28"/>
          <w:szCs w:val="28"/>
        </w:rPr>
        <w:t>«___» __________ 20__ г.                   ___________   __________________</w:t>
      </w:r>
    </w:p>
    <w:p w:rsidR="00E66064" w:rsidP="00E66064">
      <w:pPr>
        <w:spacing w:line="240" w:lineRule="exact"/>
        <w:ind w:left="5953"/>
        <w:jc w:val="both"/>
        <w:outlineLvl w:val="1"/>
        <w:rPr>
          <w:sz w:val="28"/>
        </w:rPr>
      </w:pPr>
      <w:r>
        <w:rPr>
          <w:sz w:val="28"/>
        </w:rPr>
        <w:t>Приложение 5</w:t>
      </w:r>
    </w:p>
    <w:p w:rsidR="00E66064" w:rsidP="00E66064">
      <w:pPr>
        <w:spacing w:line="240" w:lineRule="exact"/>
        <w:ind w:left="5953"/>
        <w:jc w:val="both"/>
        <w:outlineLvl w:val="1"/>
        <w:rPr>
          <w:sz w:val="28"/>
        </w:rPr>
      </w:pPr>
      <w:r>
        <w:rPr>
          <w:sz w:val="28"/>
        </w:rPr>
        <w:t>к Порядку предоставления дополнительных мер социальной поддержки отдельны</w:t>
      </w:r>
      <w:r w:rsidR="005D5E7E">
        <w:rPr>
          <w:sz w:val="28"/>
        </w:rPr>
        <w:t>м</w:t>
      </w:r>
      <w:r>
        <w:rPr>
          <w:sz w:val="28"/>
        </w:rPr>
        <w:t xml:space="preserve"> категори</w:t>
      </w:r>
      <w:r w:rsidR="005D5E7E">
        <w:rPr>
          <w:sz w:val="28"/>
        </w:rPr>
        <w:t xml:space="preserve">ям </w:t>
      </w:r>
      <w:r>
        <w:rPr>
          <w:sz w:val="28"/>
        </w:rPr>
        <w:t>граждан в виде установки автономных дымовых пожарных извещателей</w:t>
      </w:r>
    </w:p>
    <w:p w:rsidR="00E66064" w:rsidP="00E66064">
      <w:pPr>
        <w:spacing w:line="240" w:lineRule="exact"/>
        <w:ind w:left="5953" w:right="-2"/>
        <w:jc w:val="both"/>
        <w:rPr>
          <w:sz w:val="28"/>
        </w:rPr>
      </w:pPr>
    </w:p>
    <w:p w:rsidR="00E66064" w:rsidP="00E66064">
      <w:pPr>
        <w:spacing w:line="240" w:lineRule="exact"/>
        <w:ind w:left="8504" w:right="-2"/>
        <w:jc w:val="both"/>
        <w:rPr>
          <w:sz w:val="28"/>
        </w:rPr>
      </w:pPr>
      <w:r>
        <w:rPr>
          <w:sz w:val="28"/>
        </w:rPr>
        <w:t>Форма</w:t>
      </w:r>
    </w:p>
    <w:p w:rsidR="00E66064" w:rsidP="00E66064">
      <w:pPr>
        <w:spacing w:line="240" w:lineRule="exact"/>
        <w:ind w:left="4819" w:right="-2"/>
        <w:jc w:val="both"/>
        <w:rPr>
          <w:sz w:val="28"/>
        </w:rPr>
      </w:pPr>
    </w:p>
    <w:p w:rsidR="00E66064" w:rsidP="00E66064">
      <w:pPr>
        <w:spacing w:line="240" w:lineRule="exact"/>
        <w:ind w:left="4819" w:right="-2"/>
        <w:jc w:val="both"/>
        <w:rPr>
          <w:sz w:val="28"/>
        </w:rPr>
      </w:pPr>
    </w:p>
    <w:p w:rsidR="00E66064" w:rsidP="00960A9F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АКТ </w:t>
      </w:r>
    </w:p>
    <w:p w:rsidR="00E66064" w:rsidP="00960A9F">
      <w:pPr>
        <w:spacing w:line="240" w:lineRule="exact"/>
        <w:jc w:val="center"/>
        <w:rPr>
          <w:sz w:val="28"/>
        </w:rPr>
      </w:pPr>
      <w:r>
        <w:rPr>
          <w:sz w:val="28"/>
        </w:rPr>
        <w:t>приема-передачи автономных дымовых пожарных извещателей</w:t>
      </w:r>
    </w:p>
    <w:p w:rsidR="00E66064" w:rsidP="00E66064">
      <w:pPr>
        <w:jc w:val="center"/>
        <w:rPr>
          <w:sz w:val="28"/>
        </w:rPr>
      </w:pPr>
    </w:p>
    <w:p w:rsidR="00E66064" w:rsidP="00E66064">
      <w:pPr>
        <w:jc w:val="both"/>
        <w:rPr>
          <w:sz w:val="28"/>
        </w:rPr>
      </w:pPr>
      <w:r>
        <w:rPr>
          <w:sz w:val="28"/>
        </w:rPr>
        <w:t xml:space="preserve">г. Ставрополь                                                                      ____________20____ г.                                   </w:t>
      </w:r>
    </w:p>
    <w:p w:rsidR="00E66064" w:rsidP="00E66064">
      <w:pPr>
        <w:jc w:val="both"/>
        <w:rPr>
          <w:sz w:val="28"/>
        </w:rPr>
      </w:pPr>
    </w:p>
    <w:p w:rsidR="00E66064" w:rsidP="00960A9F">
      <w:pPr>
        <w:ind w:firstLine="709"/>
        <w:jc w:val="both"/>
        <w:rPr>
          <w:sz w:val="28"/>
        </w:rPr>
      </w:pPr>
      <w:r>
        <w:rPr>
          <w:sz w:val="28"/>
        </w:rPr>
        <w:t>Комитет по делам гражданской обороны и чрезвычайным ситуациям админис</w:t>
      </w:r>
      <w:r w:rsidR="00960A9F">
        <w:rPr>
          <w:sz w:val="28"/>
        </w:rPr>
        <w:t>трации города Ставрополя передал</w:t>
      </w:r>
      <w:r>
        <w:rPr>
          <w:sz w:val="28"/>
        </w:rPr>
        <w:t>____________________________</w:t>
      </w:r>
    </w:p>
    <w:p w:rsidR="00E66064" w:rsidP="00E66064">
      <w:pPr>
        <w:ind w:firstLine="709"/>
        <w:jc w:val="both"/>
        <w:outlineLvl w:val="1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</w:t>
      </w:r>
      <w:r w:rsidR="00960A9F">
        <w:rPr>
          <w:sz w:val="18"/>
        </w:rPr>
        <w:t>(Ф.И.О.</w:t>
      </w:r>
      <w:r>
        <w:rPr>
          <w:sz w:val="18"/>
        </w:rPr>
        <w:t xml:space="preserve"> указывается полностью</w:t>
      </w:r>
      <w:r w:rsidR="00960A9F">
        <w:rPr>
          <w:sz w:val="18"/>
        </w:rPr>
        <w:t>)</w:t>
      </w:r>
    </w:p>
    <w:p w:rsidR="00E66064" w:rsidP="00E66064">
      <w:pPr>
        <w:jc w:val="both"/>
        <w:outlineLvl w:val="1"/>
        <w:rPr>
          <w:sz w:val="28"/>
        </w:rPr>
      </w:pPr>
      <w:r>
        <w:rPr>
          <w:sz w:val="28"/>
        </w:rPr>
        <w:t xml:space="preserve">__________________________________________________________________, </w:t>
      </w:r>
    </w:p>
    <w:p w:rsidR="00E66064" w:rsidP="00E66064">
      <w:pPr>
        <w:jc w:val="both"/>
        <w:outlineLvl w:val="1"/>
        <w:rPr>
          <w:sz w:val="28"/>
        </w:rPr>
      </w:pPr>
      <w:r>
        <w:rPr>
          <w:sz w:val="28"/>
        </w:rPr>
        <w:t>п</w:t>
      </w:r>
      <w:r w:rsidR="009071D7">
        <w:rPr>
          <w:sz w:val="28"/>
        </w:rPr>
        <w:t>роживающ</w:t>
      </w:r>
      <w:r>
        <w:rPr>
          <w:sz w:val="28"/>
        </w:rPr>
        <w:t xml:space="preserve">ему </w:t>
      </w:r>
      <w:r>
        <w:rPr>
          <w:sz w:val="28"/>
        </w:rPr>
        <w:t>по адресу: __________________</w:t>
      </w:r>
      <w:r w:rsidR="003D0A02">
        <w:rPr>
          <w:sz w:val="28"/>
        </w:rPr>
        <w:t>________________________</w:t>
      </w:r>
    </w:p>
    <w:p w:rsidR="00E66064" w:rsidP="00E66064">
      <w:pPr>
        <w:jc w:val="both"/>
        <w:outlineLvl w:val="1"/>
        <w:rPr>
          <w:sz w:val="28"/>
        </w:rPr>
      </w:pPr>
      <w:r>
        <w:rPr>
          <w:sz w:val="28"/>
        </w:rPr>
        <w:t>__________________________________________________________________,</w:t>
      </w:r>
    </w:p>
    <w:p w:rsidR="00E66064" w:rsidP="00E66064">
      <w:pPr>
        <w:jc w:val="both"/>
        <w:outlineLvl w:val="1"/>
        <w:rPr>
          <w:sz w:val="28"/>
        </w:rPr>
      </w:pPr>
      <w:r>
        <w:rPr>
          <w:sz w:val="28"/>
        </w:rPr>
        <w:t>документ, удостоверяющий личность __________________ серия ________ номер _________, выдан ________________ кем _________________________</w:t>
      </w:r>
    </w:p>
    <w:p w:rsidR="00E66064" w:rsidP="00E66064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9071D7" w:rsidP="00E66064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E66064" w:rsidP="00E66064">
      <w:pPr>
        <w:ind w:firstLine="709"/>
        <w:jc w:val="both"/>
        <w:rPr>
          <w:sz w:val="28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672"/>
        <w:gridCol w:w="1634"/>
        <w:gridCol w:w="3402"/>
      </w:tblGrid>
      <w:tr w:rsidTr="00960A9F">
        <w:tblPrEx>
          <w:tblW w:w="0" w:type="auto"/>
          <w:tblInd w:w="108" w:type="dxa"/>
          <w:tblLayout w:type="fixed"/>
          <w:tblLook w:val="04A0"/>
        </w:tblPrEx>
        <w:trPr>
          <w:trHeight w:val="56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064" w:rsidP="0096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E66064" w:rsidP="0096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064" w:rsidP="0096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A9F" w:rsidP="0096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</w:t>
            </w:r>
            <w:r>
              <w:rPr>
                <w:sz w:val="28"/>
              </w:rPr>
              <w:t>ичество</w:t>
            </w:r>
          </w:p>
          <w:p w:rsidR="00E66064" w:rsidP="0096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шт</w:t>
            </w:r>
            <w:r>
              <w:rPr>
                <w:sz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064" w:rsidP="0096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Сумма, руб.</w:t>
            </w:r>
          </w:p>
        </w:tc>
      </w:tr>
      <w:tr w:rsidTr="00960A9F">
        <w:tblPrEx>
          <w:tblW w:w="0" w:type="auto"/>
          <w:tblInd w:w="108" w:type="dxa"/>
          <w:tblLayout w:type="fixed"/>
          <w:tblLook w:val="04A0"/>
        </w:tblPrEx>
        <w:trPr>
          <w:trHeight w:val="11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064" w:rsidP="00960A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1D7" w:rsidP="00960A9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Автономные пожарные </w:t>
            </w:r>
            <w:r>
              <w:rPr>
                <w:sz w:val="28"/>
              </w:rPr>
              <w:t>извещатели</w:t>
            </w:r>
            <w:r>
              <w:rPr>
                <w:sz w:val="28"/>
              </w:rPr>
              <w:t xml:space="preserve"> (далее – </w:t>
            </w:r>
            <w:r w:rsidR="00E66064">
              <w:rPr>
                <w:sz w:val="28"/>
              </w:rPr>
              <w:t>АДПИ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, установленные по адресу:</w:t>
            </w:r>
            <w:r>
              <w:rPr>
                <w:sz w:val="28"/>
              </w:rPr>
              <w:br/>
            </w:r>
          </w:p>
          <w:p w:rsidR="009071D7" w:rsidP="00960A9F">
            <w:pPr>
              <w:jc w:val="center"/>
              <w:rPr>
                <w:sz w:val="2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064" w:rsidP="00960A9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064" w:rsidP="00960A9F">
            <w:pPr>
              <w:jc w:val="center"/>
            </w:pPr>
          </w:p>
        </w:tc>
      </w:tr>
    </w:tbl>
    <w:p w:rsidR="00E66064" w:rsidP="00E66064">
      <w:pPr>
        <w:ind w:firstLine="709"/>
        <w:jc w:val="both"/>
        <w:rPr>
          <w:sz w:val="28"/>
        </w:rPr>
      </w:pPr>
      <w:r>
        <w:rPr>
          <w:sz w:val="28"/>
        </w:rPr>
        <w:t>АДПИ в количестве____ передал заявителю, претензий по качеству АДПИ нет.</w:t>
      </w:r>
    </w:p>
    <w:p w:rsidR="00E126CD" w:rsidP="00E66064">
      <w:pPr>
        <w:ind w:firstLine="709"/>
        <w:jc w:val="both"/>
        <w:rPr>
          <w:sz w:val="28"/>
        </w:rPr>
      </w:pPr>
    </w:p>
    <w:tbl>
      <w:tblPr>
        <w:tblStyle w:val="TableNormal"/>
        <w:tblW w:w="9540" w:type="dxa"/>
        <w:jc w:val="center"/>
        <w:tblInd w:w="108" w:type="dxa"/>
        <w:tblLayout w:type="fixed"/>
        <w:tblLook w:val="04A0"/>
      </w:tblPr>
      <w:tblGrid>
        <w:gridCol w:w="5040"/>
        <w:gridCol w:w="4500"/>
      </w:tblGrid>
      <w:tr w:rsidTr="009071D7">
        <w:tblPrEx>
          <w:tblW w:w="9540" w:type="dxa"/>
          <w:jc w:val="center"/>
          <w:tblInd w:w="108" w:type="dxa"/>
          <w:tblLayout w:type="fixed"/>
          <w:tblLook w:val="04A0"/>
        </w:tblPrEx>
        <w:trPr>
          <w:trHeight w:val="80"/>
          <w:jc w:val="center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064" w:rsidP="003F0605">
            <w:pPr>
              <w:rPr>
                <w:sz w:val="28"/>
              </w:rPr>
            </w:pPr>
            <w:r>
              <w:rPr>
                <w:sz w:val="28"/>
              </w:rPr>
              <w:t>Комитет по делам гражданской обороны и чрезвычайным ситуациям администрации города Ставрополя</w:t>
            </w:r>
          </w:p>
          <w:p w:rsidR="00E66064" w:rsidP="003F0605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____________________________</w:t>
            </w:r>
          </w:p>
          <w:p w:rsidR="00E66064" w:rsidP="003F06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E66064" w:rsidP="003F06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064" w:rsidP="003F06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Заявитель</w:t>
            </w:r>
          </w:p>
          <w:p w:rsidR="00E66064" w:rsidP="003F0605">
            <w:pPr>
              <w:jc w:val="center"/>
              <w:rPr>
                <w:sz w:val="28"/>
              </w:rPr>
            </w:pPr>
          </w:p>
          <w:p w:rsidR="00E66064" w:rsidP="003F0605">
            <w:pPr>
              <w:jc w:val="center"/>
              <w:rPr>
                <w:sz w:val="28"/>
              </w:rPr>
            </w:pPr>
          </w:p>
          <w:p w:rsidR="00E66064" w:rsidP="003F06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 Ф.И.О.</w:t>
            </w:r>
          </w:p>
          <w:p w:rsidR="00E66064" w:rsidP="003F0605">
            <w:pPr>
              <w:jc w:val="center"/>
              <w:rPr>
                <w:sz w:val="28"/>
              </w:rPr>
            </w:pPr>
          </w:p>
          <w:p w:rsidR="00E66064" w:rsidP="003F0605">
            <w:pPr>
              <w:jc w:val="center"/>
              <w:rPr>
                <w:sz w:val="28"/>
              </w:rPr>
            </w:pPr>
          </w:p>
        </w:tc>
      </w:tr>
    </w:tbl>
    <w:p w:rsidR="00D420B9" w:rsidP="00E66064">
      <w:pPr>
        <w:spacing w:line="240" w:lineRule="exact"/>
        <w:ind w:right="-2"/>
        <w:jc w:val="both"/>
      </w:pPr>
    </w:p>
    <w:sectPr w:rsidSect="00C33AB8">
      <w:headerReference w:type="even" r:id="rId19"/>
      <w:headerReference w:type="default" r:id="rId20"/>
      <w:footerReference w:type="even" r:id="rId21"/>
      <w:headerReference w:type="first" r:id="rId22"/>
      <w:footerReference w:type="first" r:id="rId23"/>
      <w:pgSz w:w="11906" w:h="16838"/>
      <w:pgMar w:top="1418" w:right="567" w:bottom="1134" w:left="1985" w:header="709" w:footer="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ymbol">
    <w:charset w:val="02"/>
    <w:family w:val="roman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2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2E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2E3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F6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C17">
    <w:pPr>
      <w:pStyle w:val="Footer"/>
    </w:pPr>
  </w:p>
  <w:p w:rsidR="00FC64E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F6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6A43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6A4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2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8121570"/>
      <w:docPartObj>
        <w:docPartGallery w:val="Page Numbers (Top of Page)"/>
        <w:docPartUnique/>
      </w:docPartObj>
    </w:sdtPr>
    <w:sdtContent>
      <w:p w:rsidR="00D82E33">
        <w:pPr>
          <w:pStyle w:val="Head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AB39BE">
          <w:rPr>
            <w:noProof/>
          </w:rPr>
          <w:t>5</w:t>
        </w:r>
        <w:r>
          <w:fldChar w:fldCharType="end"/>
        </w:r>
      </w:p>
    </w:sdtContent>
  </w:sdt>
  <w:p w:rsidR="00D82E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2E3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F6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F67" w:rsidRPr="002A4F67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</w:t>
    </w:r>
    <w:r w:rsidRPr="002A4F67">
      <w:rPr>
        <w:sz w:val="28"/>
        <w:szCs w:val="28"/>
      </w:rP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86411579"/>
      <w:docPartObj>
        <w:docPartGallery w:val="Page Numbers (Top of Page)"/>
        <w:docPartUnique/>
      </w:docPartObj>
    </w:sdtPr>
    <w:sdtContent>
      <w:p w:rsidR="002A4F67">
        <w:pPr>
          <w:pStyle w:val="Header"/>
          <w:jc w:val="center"/>
        </w:pPr>
      </w:p>
    </w:sdtContent>
  </w:sdt>
  <w:p w:rsidR="00FC64E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6A4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6A43" w:rsidP="00E565D2">
    <w:pPr>
      <w:pStyle w:val="Header"/>
      <w:jc w:val="center"/>
    </w:pPr>
    <w:r>
      <w:t>2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AB8">
    <w:pPr>
      <w:pStyle w:val="Header"/>
      <w:jc w:val="center"/>
    </w:pPr>
  </w:p>
  <w:p w:rsidR="004A6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CE47D1"/>
    <w:multiLevelType w:val="multilevel"/>
    <w:tmpl w:val="93A46466"/>
    <w:lvl w:ilvl="0">
      <w:start w:val="1"/>
      <w:numFmt w:val="decimal"/>
      <w:lvlText w:val="%1."/>
      <w:lvlJc w:val="left"/>
      <w:pPr>
        <w:tabs>
          <w:tab w:val="left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0" w:firstLine="709"/>
      </w:pPr>
      <w:rPr>
        <w:rFonts w:ascii="Times New Roman" w:hAnsi="Times New Roman"/>
      </w:rPr>
    </w:lvl>
    <w:lvl w:ilvl="2">
      <w:start w:val="1"/>
      <w:numFmt w:val="decimal"/>
      <w:lvlText w:val="%3"/>
      <w:lvlJc w:val="left"/>
      <w:pPr>
        <w:tabs>
          <w:tab w:val="left" w:pos="0"/>
        </w:tabs>
        <w:ind w:left="0" w:firstLine="709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64"/>
    <w:rsid w:val="000144F6"/>
    <w:rsid w:val="00072551"/>
    <w:rsid w:val="00087F7D"/>
    <w:rsid w:val="0011108D"/>
    <w:rsid w:val="002355B1"/>
    <w:rsid w:val="00282B28"/>
    <w:rsid w:val="002A4F67"/>
    <w:rsid w:val="003D0A02"/>
    <w:rsid w:val="003F0605"/>
    <w:rsid w:val="00473ADD"/>
    <w:rsid w:val="00494D61"/>
    <w:rsid w:val="004A6A43"/>
    <w:rsid w:val="005D5E7E"/>
    <w:rsid w:val="006307C1"/>
    <w:rsid w:val="00646E37"/>
    <w:rsid w:val="00675EDA"/>
    <w:rsid w:val="00684136"/>
    <w:rsid w:val="0080710C"/>
    <w:rsid w:val="00845945"/>
    <w:rsid w:val="008A480F"/>
    <w:rsid w:val="009071D7"/>
    <w:rsid w:val="00960A9F"/>
    <w:rsid w:val="00A920B4"/>
    <w:rsid w:val="00AB39BE"/>
    <w:rsid w:val="00BA74BC"/>
    <w:rsid w:val="00BE0045"/>
    <w:rsid w:val="00C33AB8"/>
    <w:rsid w:val="00CA4CDF"/>
    <w:rsid w:val="00D15327"/>
    <w:rsid w:val="00D35BAD"/>
    <w:rsid w:val="00D420B9"/>
    <w:rsid w:val="00D42817"/>
    <w:rsid w:val="00D824A5"/>
    <w:rsid w:val="00D82E33"/>
    <w:rsid w:val="00E06C17"/>
    <w:rsid w:val="00E126CD"/>
    <w:rsid w:val="00E26FA4"/>
    <w:rsid w:val="00E565D2"/>
    <w:rsid w:val="00E66064"/>
    <w:rsid w:val="00FC5B20"/>
    <w:rsid w:val="00FC64EC"/>
    <w:rsid w:val="00FD7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Heading1">
    <w:name w:val="heading 1"/>
    <w:next w:val="Normal"/>
    <w:link w:val="1"/>
    <w:uiPriority w:val="9"/>
    <w:qFormat/>
    <w:rsid w:val="004E4FA4"/>
    <w:pPr>
      <w:suppressAutoHyphens/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a"/>
    <w:rsid w:val="00D42817"/>
    <w:pPr>
      <w:ind w:left="720"/>
      <w:contextualSpacing/>
    </w:pPr>
  </w:style>
  <w:style w:type="character" w:customStyle="1" w:styleId="a">
    <w:name w:val="Абзац списка Знак"/>
    <w:basedOn w:val="DefaultParagraphFont"/>
    <w:link w:val="ListParagraph"/>
    <w:rsid w:val="00D4281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D42817"/>
    <w:pPr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TableGrid">
    <w:name w:val="Table Grid"/>
    <w:basedOn w:val="TableNormal"/>
    <w:rsid w:val="00D4281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0"/>
    <w:uiPriority w:val="99"/>
    <w:unhideWhenUsed/>
    <w:rsid w:val="00C315E3"/>
    <w:pPr>
      <w:tabs>
        <w:tab w:val="center" w:pos="4677"/>
        <w:tab w:val="right" w:pos="9355"/>
      </w:tabs>
      <w:suppressAutoHyphens/>
    </w:pPr>
  </w:style>
  <w:style w:type="character" w:customStyle="1" w:styleId="a0">
    <w:name w:val="Верхний колонтитул Знак"/>
    <w:basedOn w:val="DefaultParagraphFont"/>
    <w:link w:val="Header"/>
    <w:uiPriority w:val="99"/>
    <w:qFormat/>
    <w:rsid w:val="00C315E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C315E3"/>
    <w:pPr>
      <w:tabs>
        <w:tab w:val="center" w:pos="4677"/>
        <w:tab w:val="right" w:pos="9355"/>
      </w:tabs>
      <w:suppressAutoHyphens/>
    </w:pPr>
  </w:style>
  <w:style w:type="character" w:customStyle="1" w:styleId="a1">
    <w:name w:val="Нижний колонтитул Знак"/>
    <w:basedOn w:val="DefaultParagraphFont"/>
    <w:link w:val="Footer"/>
    <w:uiPriority w:val="99"/>
    <w:qFormat/>
    <w:rsid w:val="00C315E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2">
    <w:name w:val="Содержимое врезки"/>
    <w:basedOn w:val="Normal"/>
    <w:qFormat/>
    <w:pPr>
      <w:suppressAutoHyphens/>
    </w:pPr>
  </w:style>
  <w:style w:type="character" w:styleId="Hyperlink">
    <w:name w:val="Hyperlink"/>
    <w:link w:val="2"/>
    <w:rsid w:val="00866298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">
    <w:name w:val="Гиперссылка2"/>
    <w:link w:val="Hyperlink"/>
    <w:qFormat/>
    <w:rsid w:val="00866298"/>
    <w:pPr>
      <w:suppressAutoHyphens/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NormalWeb">
    <w:name w:val="Normal (Web)"/>
    <w:basedOn w:val="Normal"/>
    <w:link w:val="a3"/>
    <w:uiPriority w:val="99"/>
    <w:qFormat/>
    <w:rsid w:val="00866298"/>
    <w:pPr>
      <w:suppressAutoHyphens/>
      <w:spacing w:beforeAutospacing="1" w:afterAutospacing="1"/>
    </w:pPr>
  </w:style>
  <w:style w:type="character" w:customStyle="1" w:styleId="a3">
    <w:name w:val="Обычный (веб) Знак"/>
    <w:basedOn w:val="DefaultParagraphFont"/>
    <w:link w:val="NormalWeb"/>
    <w:uiPriority w:val="99"/>
    <w:qFormat/>
    <w:rsid w:val="008662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2330F3"/>
    <w:rPr>
      <w:b/>
      <w:bCs/>
    </w:rPr>
  </w:style>
  <w:style w:type="character" w:customStyle="1" w:styleId="1">
    <w:name w:val="Заголовок 1 Знак"/>
    <w:basedOn w:val="DefaultParagraphFont"/>
    <w:uiPriority w:val="9"/>
    <w:qFormat/>
    <w:rsid w:val="004E4FA4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4.xml" /><Relationship Id="rId15" Type="http://schemas.openxmlformats.org/officeDocument/2006/relationships/footer" Target="footer5.xml" /><Relationship Id="rId16" Type="http://schemas.openxmlformats.org/officeDocument/2006/relationships/header" Target="header6.xml" /><Relationship Id="rId17" Type="http://schemas.openxmlformats.org/officeDocument/2006/relationships/footer" Target="footer6.xml" /><Relationship Id="rId18" Type="http://schemas.openxmlformats.org/officeDocument/2006/relationships/hyperlink" Target="consultantplus://offline/ref=72AC58B87BA195AD540645C2F78493EB55C120FBE0D09B9D2CCF11FE84859D956067CCE51D708B5E896DF15CD2i5R2M" TargetMode="External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header" Target="header8.xml" /><Relationship Id="rId21" Type="http://schemas.openxmlformats.org/officeDocument/2006/relationships/footer" Target="footer7.xml" /><Relationship Id="rId22" Type="http://schemas.openxmlformats.org/officeDocument/2006/relationships/header" Target="header9.xml" /><Relationship Id="rId23" Type="http://schemas.openxmlformats.org/officeDocument/2006/relationships/footer" Target="footer8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99661&amp;dst=100004&amp;field=134&amp;date=23.09.2024" TargetMode="External" /><Relationship Id="rId5" Type="http://schemas.openxmlformats.org/officeDocument/2006/relationships/hyperlink" Target="https://login.consultant.ru/link/?req=doc&amp;base=RLAW077&amp;n=214299&amp;dst=100091&amp;field=134&amp;date=17.02.2025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Консультант</cp:lastModifiedBy>
  <cp:revision>9</cp:revision>
  <cp:lastPrinted>2025-01-27T11:45:00Z</cp:lastPrinted>
  <dcterms:created xsi:type="dcterms:W3CDTF">2024-11-21T12:59:00Z</dcterms:created>
  <dcterms:modified xsi:type="dcterms:W3CDTF">2025-02-17T13:08:00Z</dcterms:modified>
</cp:coreProperties>
</file>